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4D5" w:rsidRPr="007264D5" w:rsidRDefault="007264D5" w:rsidP="0072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64D5">
        <w:rPr>
          <w:rFonts w:ascii="Times New Roman" w:hAnsi="Times New Roman" w:cs="Times New Roman"/>
          <w:b/>
          <w:sz w:val="28"/>
          <w:szCs w:val="28"/>
        </w:rPr>
        <w:t>РГР 2</w:t>
      </w:r>
    </w:p>
    <w:p w:rsidR="007264D5" w:rsidRPr="007264D5" w:rsidRDefault="007264D5" w:rsidP="007264D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264D5" w:rsidRPr="007264D5" w:rsidRDefault="007264D5" w:rsidP="00726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264D5">
        <w:rPr>
          <w:rFonts w:ascii="Times New Roman" w:hAnsi="Times New Roman" w:cs="Times New Roman"/>
          <w:sz w:val="28"/>
          <w:szCs w:val="28"/>
          <w:lang w:val="kk-KZ"/>
        </w:rPr>
        <w:t>Көрсетілген өндірістік бөлмелер үшін келесі есептеулерді жүргізу қажет:</w:t>
      </w:r>
      <w:r w:rsidRPr="007264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64D5" w:rsidRPr="007264D5" w:rsidRDefault="007264D5" w:rsidP="007264D5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64D5">
        <w:rPr>
          <w:rFonts w:ascii="Times New Roman" w:hAnsi="Times New Roman" w:cs="Times New Roman"/>
          <w:sz w:val="28"/>
          <w:szCs w:val="28"/>
        </w:rPr>
        <w:t xml:space="preserve"> </w:t>
      </w:r>
      <w:r w:rsidRPr="007264D5">
        <w:rPr>
          <w:rFonts w:ascii="Times New Roman" w:hAnsi="Times New Roman" w:cs="Times New Roman"/>
          <w:sz w:val="28"/>
          <w:szCs w:val="28"/>
          <w:lang w:val="kk-KZ"/>
        </w:rPr>
        <w:t>жарық-техникалық есептеу</w:t>
      </w:r>
      <w:r w:rsidRPr="007264D5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7264D5" w:rsidRPr="007264D5" w:rsidRDefault="007264D5" w:rsidP="007264D5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64D5">
        <w:rPr>
          <w:rFonts w:ascii="Times New Roman" w:hAnsi="Times New Roman" w:cs="Times New Roman"/>
          <w:sz w:val="28"/>
          <w:szCs w:val="28"/>
          <w:lang w:val="kk-KZ"/>
        </w:rPr>
        <w:t>элетр техникалық есептеу</w:t>
      </w:r>
      <w:r w:rsidRPr="007264D5">
        <w:rPr>
          <w:rFonts w:ascii="Times New Roman" w:hAnsi="Times New Roman" w:cs="Times New Roman"/>
          <w:sz w:val="28"/>
          <w:szCs w:val="28"/>
        </w:rPr>
        <w:t>.</w:t>
      </w:r>
    </w:p>
    <w:p w:rsidR="007264D5" w:rsidRPr="0049589E" w:rsidRDefault="007264D5" w:rsidP="007264D5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49589E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Жарықтандыру желісінің элетрлік сұлбасын құру</w:t>
      </w:r>
    </w:p>
    <w:p w:rsidR="007264D5" w:rsidRPr="007264D5" w:rsidRDefault="007264D5" w:rsidP="00726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264D5" w:rsidRPr="007264D5" w:rsidRDefault="007264D5" w:rsidP="00726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264D5">
        <w:rPr>
          <w:rFonts w:ascii="Times New Roman" w:hAnsi="Times New Roman" w:cs="Times New Roman"/>
          <w:sz w:val="28"/>
          <w:szCs w:val="28"/>
          <w:lang w:val="kk-KZ"/>
        </w:rPr>
        <w:t>2-тапсырманы орындау үшін бастапқы мәліметтер 2.1 және 2.2 кестелерінде келтірілген, өндірістік объектілер жоспары 2.1 суретте көрсетілген.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01"/>
        <w:gridCol w:w="2718"/>
        <w:gridCol w:w="2572"/>
        <w:gridCol w:w="1907"/>
        <w:gridCol w:w="1273"/>
      </w:tblGrid>
      <w:tr w:rsidR="007264D5" w:rsidRPr="005F5252" w:rsidTr="007264D5">
        <w:tc>
          <w:tcPr>
            <w:tcW w:w="957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264D5" w:rsidRPr="007264D5" w:rsidRDefault="007264D5" w:rsidP="007264D5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Кесте 2.1 - ТП бойынша бастапқы мәліметтер</w:t>
            </w:r>
          </w:p>
        </w:tc>
      </w:tr>
      <w:tr w:rsidR="007264D5" w:rsidRPr="005F5252" w:rsidTr="007264D5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Нұсқа 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Қосалқы станция трансформаторының қуаты</w:t>
            </w:r>
            <w:r w:rsidRPr="007264D5">
              <w:rPr>
                <w:rFonts w:ascii="Times New Roman" w:hAnsi="Times New Roman" w:cs="Times New Roman"/>
                <w:sz w:val="28"/>
                <w:szCs w:val="28"/>
              </w:rPr>
              <w:t xml:space="preserve"> (ТП), кВА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Трансформатордың жүктеу коэффициенті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Қуат коэффициенті</w:t>
            </w:r>
          </w:p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cos</w:t>
            </w:r>
            <w:r w:rsidRPr="007264D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sym w:font="Symbol" w:char="F06A"/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0,4</w:t>
            </w:r>
            <w:r w:rsidRPr="007264D5">
              <w:rPr>
                <w:rFonts w:ascii="Times New Roman" w:hAnsi="Times New Roman" w:cs="Times New Roman"/>
                <w:sz w:val="28"/>
                <w:szCs w:val="28"/>
              </w:rPr>
              <w:t>кВ</w:t>
            </w:r>
            <w:r w:rsidRPr="007264D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7264D5">
              <w:rPr>
                <w:rFonts w:ascii="Times New Roman" w:hAnsi="Times New Roman" w:cs="Times New Roman"/>
                <w:sz w:val="28"/>
                <w:szCs w:val="28"/>
              </w:rPr>
              <w:t>ТП</w:t>
            </w:r>
            <w:r w:rsidRPr="007264D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-дан цехтің кірісіне дейінгі </w:t>
            </w:r>
            <w:r w:rsidRPr="007264D5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</w:tc>
      </w:tr>
      <w:tr w:rsidR="007264D5" w:rsidRPr="007264D5" w:rsidTr="007264D5">
        <w:tc>
          <w:tcPr>
            <w:tcW w:w="1101" w:type="dxa"/>
            <w:tcBorders>
              <w:top w:val="single" w:sz="4" w:space="0" w:color="auto"/>
            </w:tcBorders>
            <w:vAlign w:val="center"/>
          </w:tcPr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18" w:type="dxa"/>
            <w:tcBorders>
              <w:top w:val="single" w:sz="4" w:space="0" w:color="auto"/>
            </w:tcBorders>
            <w:vAlign w:val="center"/>
          </w:tcPr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</w:rPr>
              <w:t>1000</w:t>
            </w:r>
          </w:p>
        </w:tc>
        <w:tc>
          <w:tcPr>
            <w:tcW w:w="2572" w:type="dxa"/>
            <w:tcBorders>
              <w:top w:val="single" w:sz="4" w:space="0" w:color="auto"/>
            </w:tcBorders>
            <w:vAlign w:val="center"/>
          </w:tcPr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</w:rPr>
              <w:t>0,75</w:t>
            </w:r>
          </w:p>
        </w:tc>
        <w:tc>
          <w:tcPr>
            <w:tcW w:w="1907" w:type="dxa"/>
            <w:tcBorders>
              <w:top w:val="single" w:sz="4" w:space="0" w:color="auto"/>
            </w:tcBorders>
            <w:vAlign w:val="center"/>
          </w:tcPr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</w:rPr>
              <w:t>0,95</w:t>
            </w:r>
          </w:p>
        </w:tc>
        <w:tc>
          <w:tcPr>
            <w:tcW w:w="1273" w:type="dxa"/>
            <w:tcBorders>
              <w:top w:val="single" w:sz="4" w:space="0" w:color="auto"/>
            </w:tcBorders>
            <w:vAlign w:val="center"/>
          </w:tcPr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</w:tbl>
    <w:p w:rsidR="007264D5" w:rsidRPr="007264D5" w:rsidRDefault="007264D5" w:rsidP="007264D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264D5" w:rsidRPr="007264D5" w:rsidRDefault="007264D5" w:rsidP="007264D5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94"/>
        <w:gridCol w:w="1923"/>
        <w:gridCol w:w="1923"/>
        <w:gridCol w:w="1918"/>
        <w:gridCol w:w="1913"/>
      </w:tblGrid>
      <w:tr w:rsidR="007264D5" w:rsidRPr="007264D5" w:rsidTr="00F25144">
        <w:tc>
          <w:tcPr>
            <w:tcW w:w="985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264D5" w:rsidRPr="007264D5" w:rsidRDefault="007264D5" w:rsidP="007264D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</w:rPr>
              <w:t>Кесте 2.2 - Құрылыс бөлігінің бастапқы мәліметтері</w:t>
            </w:r>
          </w:p>
        </w:tc>
      </w:tr>
      <w:tr w:rsidR="007264D5" w:rsidRPr="007264D5" w:rsidTr="00F25144"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Нұсқа 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Қабырға </w:t>
            </w:r>
            <w:r w:rsidRPr="007264D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</w:rPr>
              <w:t>материал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Еден</w:t>
            </w:r>
            <w:r w:rsidRPr="007264D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</w:rPr>
              <w:t>материал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Төбе</w:t>
            </w:r>
            <w:r w:rsidRPr="007264D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</w:rPr>
              <w:t>цвет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Цех биіктігі</w:t>
            </w:r>
            <w:r w:rsidRPr="007264D5"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</w:p>
        </w:tc>
      </w:tr>
      <w:tr w:rsidR="007264D5" w:rsidRPr="007264D5" w:rsidTr="00F25144">
        <w:tc>
          <w:tcPr>
            <w:tcW w:w="1970" w:type="dxa"/>
            <w:tcBorders>
              <w:top w:val="single" w:sz="4" w:space="0" w:color="auto"/>
            </w:tcBorders>
            <w:vAlign w:val="center"/>
          </w:tcPr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71" w:type="dxa"/>
            <w:tcBorders>
              <w:top w:val="single" w:sz="4" w:space="0" w:color="auto"/>
            </w:tcBorders>
            <w:vAlign w:val="center"/>
          </w:tcPr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Қызыл кірпіш</w:t>
            </w:r>
          </w:p>
        </w:tc>
        <w:tc>
          <w:tcPr>
            <w:tcW w:w="1971" w:type="dxa"/>
            <w:tcBorders>
              <w:top w:val="single" w:sz="4" w:space="0" w:color="auto"/>
            </w:tcBorders>
            <w:vAlign w:val="center"/>
          </w:tcPr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</w:rPr>
              <w:t>Бетон</w:t>
            </w:r>
          </w:p>
        </w:tc>
        <w:tc>
          <w:tcPr>
            <w:tcW w:w="1971" w:type="dxa"/>
            <w:tcBorders>
              <w:top w:val="single" w:sz="4" w:space="0" w:color="auto"/>
            </w:tcBorders>
            <w:vAlign w:val="center"/>
          </w:tcPr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Қараңғы </w:t>
            </w:r>
          </w:p>
        </w:tc>
        <w:tc>
          <w:tcPr>
            <w:tcW w:w="1971" w:type="dxa"/>
            <w:tcBorders>
              <w:top w:val="single" w:sz="4" w:space="0" w:color="auto"/>
            </w:tcBorders>
            <w:vAlign w:val="center"/>
          </w:tcPr>
          <w:p w:rsidR="007264D5" w:rsidRPr="007264D5" w:rsidRDefault="007264D5" w:rsidP="00726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64D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</w:tbl>
    <w:p w:rsidR="007264D5" w:rsidRDefault="007264D5" w:rsidP="007264D5">
      <w:pPr>
        <w:spacing w:after="0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264D5" w:rsidRDefault="007264D5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264D5" w:rsidRDefault="007264D5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264D5" w:rsidRDefault="007264D5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264D5" w:rsidRDefault="007264D5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264D5" w:rsidRDefault="007264D5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264D5" w:rsidRDefault="007264D5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264D5" w:rsidRDefault="007264D5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264D5" w:rsidRDefault="007264D5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264D5" w:rsidRDefault="007264D5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84D50" w:rsidRPr="00F36287" w:rsidRDefault="00F36287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36287">
        <w:rPr>
          <w:rFonts w:ascii="Times New Roman" w:hAnsi="Times New Roman" w:cs="Times New Roman"/>
          <w:b/>
          <w:sz w:val="28"/>
          <w:szCs w:val="28"/>
          <w:lang w:val="kk-KZ"/>
        </w:rPr>
        <w:t>Жарықтандыру қондырғыларын есептеу бойыншаа нұсқаулық</w:t>
      </w:r>
    </w:p>
    <w:p w:rsidR="00F36287" w:rsidRPr="00F36287" w:rsidRDefault="00F36287" w:rsidP="00F36287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36287">
        <w:rPr>
          <w:rFonts w:ascii="Times New Roman" w:hAnsi="Times New Roman" w:cs="Times New Roman"/>
          <w:b/>
          <w:sz w:val="28"/>
          <w:szCs w:val="28"/>
          <w:lang w:val="kk-KZ"/>
        </w:rPr>
        <w:t>ДРЛ, ДРИ, ЛН шамдары үшін есептеу нұсқаулығы</w:t>
      </w:r>
    </w:p>
    <w:p w:rsidR="00F36287" w:rsidRPr="00F36287" w:rsidRDefault="00B97372" w:rsidP="00F36287">
      <w:pPr>
        <w:autoSpaceDE w:val="0"/>
        <w:autoSpaceDN w:val="0"/>
        <w:adjustRightInd w:val="0"/>
        <w:spacing w:before="15" w:after="0" w:line="240" w:lineRule="auto"/>
        <w:ind w:right="44"/>
        <w:rPr>
          <w:rFonts w:ascii="Times New Roman" w:hAnsi="Times New Roman" w:cs="Times New Roman"/>
          <w:sz w:val="28"/>
          <w:szCs w:val="28"/>
          <w:lang w:val="kk-KZ"/>
        </w:rPr>
      </w:pPr>
      <w:r w:rsidRPr="00B97372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position:absolute;margin-left:87.2pt;margin-top:55.3pt;width:28.75pt;height:23.8pt;z-index:251666432" stroked="f">
            <v:textbox>
              <w:txbxContent>
                <w:p w:rsidR="00F25144" w:rsidRPr="008220FE" w:rsidRDefault="00F25144" w:rsidP="008220FE">
                  <w:pPr>
                    <w:rPr>
                      <w:rFonts w:ascii="Times New Roman" w:hAnsi="Times New Roman" w:cs="Times New Roman"/>
                      <w:b/>
                      <w:i/>
                      <w:sz w:val="28"/>
                      <w:lang w:val="en-US"/>
                    </w:rPr>
                  </w:pPr>
                  <w:r w:rsidRPr="008220FE">
                    <w:rPr>
                      <w:rFonts w:ascii="Times New Roman" w:hAnsi="Times New Roman" w:cs="Times New Roman"/>
                      <w:b/>
                      <w:i/>
                      <w:sz w:val="28"/>
                      <w:lang w:val="en-US"/>
                    </w:rPr>
                    <w:t>l</w:t>
                  </w:r>
                  <w:r>
                    <w:rPr>
                      <w:rFonts w:ascii="Times New Roman" w:hAnsi="Times New Roman" w:cs="Times New Roman"/>
                      <w:b/>
                      <w:i/>
                      <w:sz w:val="28"/>
                      <w:vertAlign w:val="subscript"/>
                      <w:lang w:val="en-US"/>
                    </w:rPr>
                    <w:t>B</w:t>
                  </w:r>
                </w:p>
              </w:txbxContent>
            </v:textbox>
          </v:shape>
        </w:pict>
      </w:r>
      <w:r w:rsidRPr="00B97372">
        <w:rPr>
          <w:noProof/>
          <w:lang w:eastAsia="ru-RU"/>
        </w:rPr>
        <w:pict>
          <v:shape id="_x0000_s1036" type="#_x0000_t202" style="position:absolute;margin-left:81.5pt;margin-top:260.65pt;width:28.75pt;height:23.8pt;z-index:251665408" stroked="f">
            <v:textbox>
              <w:txbxContent>
                <w:p w:rsidR="00F25144" w:rsidRPr="008220FE" w:rsidRDefault="00F25144" w:rsidP="008220FE">
                  <w:pPr>
                    <w:rPr>
                      <w:rFonts w:ascii="Times New Roman" w:hAnsi="Times New Roman" w:cs="Times New Roman"/>
                      <w:b/>
                      <w:i/>
                      <w:sz w:val="28"/>
                      <w:lang w:val="en-US"/>
                    </w:rPr>
                  </w:pPr>
                  <w:r w:rsidRPr="008220FE">
                    <w:rPr>
                      <w:rFonts w:ascii="Times New Roman" w:hAnsi="Times New Roman" w:cs="Times New Roman"/>
                      <w:b/>
                      <w:i/>
                      <w:sz w:val="28"/>
                      <w:lang w:val="en-US"/>
                    </w:rPr>
                    <w:t>l</w:t>
                  </w:r>
                  <w:r>
                    <w:rPr>
                      <w:rFonts w:ascii="Times New Roman" w:hAnsi="Times New Roman" w:cs="Times New Roman"/>
                      <w:b/>
                      <w:i/>
                      <w:sz w:val="28"/>
                      <w:vertAlign w:val="subscript"/>
                      <w:lang w:val="en-US"/>
                    </w:rPr>
                    <w:t>B</w:t>
                  </w:r>
                </w:p>
              </w:txbxContent>
            </v:textbox>
          </v:shape>
        </w:pict>
      </w:r>
      <w:r w:rsidRPr="00B97372">
        <w:rPr>
          <w:noProof/>
          <w:lang w:eastAsia="ru-RU"/>
        </w:rPr>
        <w:pict>
          <v:shape id="_x0000_s1035" type="#_x0000_t202" style="position:absolute;margin-left:418.5pt;margin-top:89.1pt;width:28.75pt;height:23.8pt;z-index:251664384" stroked="f">
            <v:textbox style="mso-next-textbox:#_x0000_s1035">
              <w:txbxContent>
                <w:p w:rsidR="00F25144" w:rsidRPr="008220FE" w:rsidRDefault="00F25144" w:rsidP="008220FE">
                  <w:pPr>
                    <w:rPr>
                      <w:rFonts w:ascii="Times New Roman" w:hAnsi="Times New Roman" w:cs="Times New Roman"/>
                      <w:b/>
                      <w:i/>
                      <w:sz w:val="28"/>
                      <w:lang w:val="en-US"/>
                    </w:rPr>
                  </w:pPr>
                  <w:r w:rsidRPr="008220FE">
                    <w:rPr>
                      <w:rFonts w:ascii="Times New Roman" w:hAnsi="Times New Roman" w:cs="Times New Roman"/>
                      <w:b/>
                      <w:i/>
                      <w:sz w:val="28"/>
                      <w:lang w:val="en-US"/>
                    </w:rPr>
                    <w:t>l</w:t>
                  </w:r>
                  <w:r w:rsidRPr="008220FE">
                    <w:rPr>
                      <w:rFonts w:ascii="Times New Roman" w:hAnsi="Times New Roman" w:cs="Times New Roman"/>
                      <w:b/>
                      <w:i/>
                      <w:sz w:val="28"/>
                      <w:vertAlign w:val="subscript"/>
                      <w:lang w:val="en-US"/>
                    </w:rPr>
                    <w:t>A</w:t>
                  </w:r>
                </w:p>
              </w:txbxContent>
            </v:textbox>
          </v:shape>
        </w:pict>
      </w:r>
      <w:r w:rsidRPr="00B97372">
        <w:rPr>
          <w:noProof/>
          <w:lang w:eastAsia="ru-RU"/>
        </w:rPr>
        <w:pict>
          <v:shape id="_x0000_s1034" type="#_x0000_t202" style="position:absolute;margin-left:354.7pt;margin-top:89.1pt;width:34.45pt;height:21.9pt;z-index:251663360" stroked="f">
            <o:extrusion v:ext="view" rotationangle=",-15"/>
            <v:textbox style="mso-next-textbox:#_x0000_s1034">
              <w:txbxContent>
                <w:p w:rsidR="00F25144" w:rsidRPr="008220FE" w:rsidRDefault="00F25144" w:rsidP="008220FE">
                  <w:pPr>
                    <w:rPr>
                      <w:rFonts w:ascii="Times New Roman" w:hAnsi="Times New Roman" w:cs="Times New Roman"/>
                      <w:b/>
                      <w:sz w:val="28"/>
                      <w:vertAlign w:val="subscript"/>
                      <w:lang w:val="en-US"/>
                    </w:rPr>
                  </w:pPr>
                  <w:r w:rsidRPr="008220FE">
                    <w:rPr>
                      <w:rFonts w:ascii="Times New Roman" w:hAnsi="Times New Roman" w:cs="Times New Roman"/>
                      <w:b/>
                      <w:sz w:val="28"/>
                      <w:lang w:val="en-US"/>
                    </w:rPr>
                    <w:t>L</w:t>
                  </w:r>
                  <w:r>
                    <w:rPr>
                      <w:rFonts w:ascii="Times New Roman" w:hAnsi="Times New Roman" w:cs="Times New Roman"/>
                      <w:b/>
                      <w:sz w:val="28"/>
                      <w:vertAlign w:val="subscript"/>
                      <w:lang w:val="en-US"/>
                    </w:rPr>
                    <w:t>A</w:t>
                  </w:r>
                </w:p>
              </w:txbxContent>
            </v:textbox>
          </v:shape>
        </w:pict>
      </w:r>
      <w:r w:rsidRPr="00B97372">
        <w:rPr>
          <w:noProof/>
          <w:lang w:eastAsia="ru-RU"/>
        </w:rPr>
        <w:pict>
          <v:shape id="_x0000_s1033" type="#_x0000_t202" style="position:absolute;margin-left:273.15pt;margin-top:89.1pt;width:34.45pt;height:21.9pt;z-index:251662336" stroked="f">
            <o:extrusion v:ext="view" rotationangle=",-15"/>
            <v:textbox style="mso-next-textbox:#_x0000_s1033">
              <w:txbxContent>
                <w:p w:rsidR="00F25144" w:rsidRPr="008220FE" w:rsidRDefault="00F25144" w:rsidP="008220FE">
                  <w:pPr>
                    <w:rPr>
                      <w:rFonts w:ascii="Times New Roman" w:hAnsi="Times New Roman" w:cs="Times New Roman"/>
                      <w:b/>
                      <w:sz w:val="28"/>
                      <w:vertAlign w:val="subscript"/>
                      <w:lang w:val="en-US"/>
                    </w:rPr>
                  </w:pPr>
                  <w:r w:rsidRPr="008220FE">
                    <w:rPr>
                      <w:rFonts w:ascii="Times New Roman" w:hAnsi="Times New Roman" w:cs="Times New Roman"/>
                      <w:b/>
                      <w:sz w:val="28"/>
                      <w:lang w:val="en-US"/>
                    </w:rPr>
                    <w:t>L</w:t>
                  </w:r>
                  <w:r>
                    <w:rPr>
                      <w:rFonts w:ascii="Times New Roman" w:hAnsi="Times New Roman" w:cs="Times New Roman"/>
                      <w:b/>
                      <w:sz w:val="28"/>
                      <w:vertAlign w:val="subscript"/>
                      <w:lang w:val="en-US"/>
                    </w:rPr>
                    <w:t>A</w:t>
                  </w:r>
                </w:p>
              </w:txbxContent>
            </v:textbox>
          </v:shape>
        </w:pict>
      </w:r>
      <w:r w:rsidRPr="00B97372">
        <w:rPr>
          <w:noProof/>
          <w:lang w:eastAsia="ru-RU"/>
        </w:rPr>
        <w:pict>
          <v:shape id="_x0000_s1032" type="#_x0000_t202" style="position:absolute;margin-left:191.8pt;margin-top:89.1pt;width:34.45pt;height:21.9pt;z-index:251661312" stroked="f">
            <o:extrusion v:ext="view" rotationangle=",-15"/>
            <v:textbox style="mso-next-textbox:#_x0000_s1032">
              <w:txbxContent>
                <w:p w:rsidR="00F25144" w:rsidRPr="008220FE" w:rsidRDefault="00F25144" w:rsidP="008220FE">
                  <w:pPr>
                    <w:rPr>
                      <w:rFonts w:ascii="Times New Roman" w:hAnsi="Times New Roman" w:cs="Times New Roman"/>
                      <w:b/>
                      <w:sz w:val="28"/>
                      <w:vertAlign w:val="subscript"/>
                      <w:lang w:val="en-US"/>
                    </w:rPr>
                  </w:pPr>
                  <w:r w:rsidRPr="008220FE">
                    <w:rPr>
                      <w:rFonts w:ascii="Times New Roman" w:hAnsi="Times New Roman" w:cs="Times New Roman"/>
                      <w:b/>
                      <w:sz w:val="28"/>
                      <w:lang w:val="en-US"/>
                    </w:rPr>
                    <w:t>L</w:t>
                  </w:r>
                  <w:r>
                    <w:rPr>
                      <w:rFonts w:ascii="Times New Roman" w:hAnsi="Times New Roman" w:cs="Times New Roman"/>
                      <w:b/>
                      <w:sz w:val="28"/>
                      <w:vertAlign w:val="subscript"/>
                      <w:lang w:val="en-US"/>
                    </w:rPr>
                    <w:t>A</w:t>
                  </w:r>
                </w:p>
              </w:txbxContent>
            </v:textbox>
          </v:shape>
        </w:pict>
      </w:r>
      <w:r w:rsidRPr="00B97372">
        <w:rPr>
          <w:noProof/>
          <w:lang w:eastAsia="ru-RU"/>
        </w:rPr>
        <w:pict>
          <v:shape id="_x0000_s1031" type="#_x0000_t202" style="position:absolute;margin-left:77.75pt;margin-top:201.25pt;width:34.45pt;height:21.9pt;z-index:251660288" stroked="f">
            <o:extrusion v:ext="view" rotationangle=",-15"/>
            <v:textbox style="mso-next-textbox:#_x0000_s1031">
              <w:txbxContent>
                <w:p w:rsidR="00F25144" w:rsidRPr="008220FE" w:rsidRDefault="00F25144" w:rsidP="008220FE">
                  <w:pPr>
                    <w:rPr>
                      <w:rFonts w:ascii="Times New Roman" w:hAnsi="Times New Roman" w:cs="Times New Roman"/>
                      <w:b/>
                      <w:sz w:val="28"/>
                      <w:vertAlign w:val="subscript"/>
                      <w:lang w:val="en-US"/>
                    </w:rPr>
                  </w:pPr>
                  <w:r w:rsidRPr="008220FE">
                    <w:rPr>
                      <w:rFonts w:ascii="Times New Roman" w:hAnsi="Times New Roman" w:cs="Times New Roman"/>
                      <w:b/>
                      <w:sz w:val="28"/>
                      <w:lang w:val="en-US"/>
                    </w:rPr>
                    <w:t>L</w:t>
                  </w:r>
                  <w:r w:rsidRPr="008220FE">
                    <w:rPr>
                      <w:rFonts w:ascii="Times New Roman" w:hAnsi="Times New Roman" w:cs="Times New Roman"/>
                      <w:b/>
                      <w:sz w:val="28"/>
                      <w:vertAlign w:val="subscript"/>
                      <w:lang w:val="en-US"/>
                    </w:rPr>
                    <w:t>B</w:t>
                  </w:r>
                </w:p>
              </w:txbxContent>
            </v:textbox>
          </v:shape>
        </w:pict>
      </w:r>
      <w:r w:rsidRPr="00B97372">
        <w:rPr>
          <w:noProof/>
          <w:lang w:eastAsia="ru-RU"/>
        </w:rPr>
        <w:pict>
          <v:shape id="_x0000_s1029" type="#_x0000_t202" style="position:absolute;margin-left:77.75pt;margin-top:120.4pt;width:34.45pt;height:21.9pt;z-index:251659264" stroked="f">
            <o:extrusion v:ext="view" rotationangle=",-15"/>
            <v:textbox style="mso-next-textbox:#_x0000_s1029">
              <w:txbxContent>
                <w:p w:rsidR="00F25144" w:rsidRPr="008220FE" w:rsidRDefault="00F25144">
                  <w:pPr>
                    <w:rPr>
                      <w:rFonts w:ascii="Times New Roman" w:hAnsi="Times New Roman" w:cs="Times New Roman"/>
                      <w:b/>
                      <w:sz w:val="28"/>
                      <w:vertAlign w:val="subscript"/>
                      <w:lang w:val="en-US"/>
                    </w:rPr>
                  </w:pPr>
                  <w:r w:rsidRPr="008220FE">
                    <w:rPr>
                      <w:rFonts w:ascii="Times New Roman" w:hAnsi="Times New Roman" w:cs="Times New Roman"/>
                      <w:b/>
                      <w:sz w:val="28"/>
                      <w:lang w:val="en-US"/>
                    </w:rPr>
                    <w:t>L</w:t>
                  </w:r>
                  <w:r w:rsidRPr="008220FE">
                    <w:rPr>
                      <w:rFonts w:ascii="Times New Roman" w:hAnsi="Times New Roman" w:cs="Times New Roman"/>
                      <w:b/>
                      <w:sz w:val="28"/>
                      <w:vertAlign w:val="subscript"/>
                      <w:lang w:val="en-US"/>
                    </w:rPr>
                    <w:t>B</w:t>
                  </w:r>
                </w:p>
              </w:txbxContent>
            </v:textbox>
          </v:shape>
        </w:pict>
      </w:r>
      <w:r w:rsidRPr="00B97372">
        <w:rPr>
          <w:noProof/>
          <w:lang w:eastAsia="ru-RU"/>
        </w:rPr>
        <w:pict>
          <v:shape id="_x0000_s1028" type="#_x0000_t202" style="position:absolute;margin-left:52.75pt;margin-top:87.2pt;width:28.75pt;height:23.8pt;z-index:251658240" stroked="f">
            <v:textbox>
              <w:txbxContent>
                <w:p w:rsidR="00F25144" w:rsidRPr="008220FE" w:rsidRDefault="00F25144">
                  <w:pPr>
                    <w:rPr>
                      <w:rFonts w:ascii="Times New Roman" w:hAnsi="Times New Roman" w:cs="Times New Roman"/>
                      <w:b/>
                      <w:i/>
                      <w:sz w:val="28"/>
                      <w:lang w:val="en-US"/>
                    </w:rPr>
                  </w:pPr>
                  <w:r w:rsidRPr="008220FE">
                    <w:rPr>
                      <w:rFonts w:ascii="Times New Roman" w:hAnsi="Times New Roman" w:cs="Times New Roman"/>
                      <w:b/>
                      <w:i/>
                      <w:sz w:val="28"/>
                      <w:lang w:val="en-US"/>
                    </w:rPr>
                    <w:t>l</w:t>
                  </w:r>
                  <w:r w:rsidRPr="008220FE">
                    <w:rPr>
                      <w:rFonts w:ascii="Times New Roman" w:hAnsi="Times New Roman" w:cs="Times New Roman"/>
                      <w:b/>
                      <w:i/>
                      <w:sz w:val="28"/>
                      <w:vertAlign w:val="subscript"/>
                      <w:lang w:val="en-US"/>
                    </w:rPr>
                    <w:t>A</w:t>
                  </w:r>
                </w:p>
              </w:txbxContent>
            </v:textbox>
          </v:shape>
        </w:pict>
      </w:r>
      <w:r w:rsidR="008220FE">
        <w:object w:dxaOrig="7271" w:dyaOrig="522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75pt;height:325.5pt" o:ole="">
            <v:imagedata r:id="rId7" o:title=""/>
          </v:shape>
          <o:OLEObject Type="Embed" ProgID="Visio.Drawing.6" ShapeID="_x0000_i1025" DrawAspect="Content" ObjectID="_1663046570" r:id="rId8"/>
        </w:object>
      </w:r>
    </w:p>
    <w:p w:rsidR="00F36287" w:rsidRPr="00BE35E8" w:rsidRDefault="00F36287" w:rsidP="00F36287">
      <w:pPr>
        <w:autoSpaceDE w:val="0"/>
        <w:autoSpaceDN w:val="0"/>
        <w:adjustRightInd w:val="0"/>
        <w:spacing w:before="5" w:after="0" w:line="240" w:lineRule="auto"/>
        <w:ind w:left="1014" w:right="-20"/>
        <w:rPr>
          <w:rFonts w:ascii="Times New Roman" w:hAnsi="Times New Roman" w:cs="Times New Roman"/>
          <w:sz w:val="20"/>
          <w:szCs w:val="20"/>
          <w:lang w:val="kk-KZ"/>
        </w:rPr>
      </w:pPr>
    </w:p>
    <w:p w:rsidR="00F36287" w:rsidRDefault="00F36287" w:rsidP="00F36287">
      <w:pPr>
        <w:autoSpaceDE w:val="0"/>
        <w:autoSpaceDN w:val="0"/>
        <w:adjustRightInd w:val="0"/>
        <w:spacing w:before="66" w:after="0" w:line="240" w:lineRule="auto"/>
        <w:ind w:right="-20"/>
        <w:rPr>
          <w:rFonts w:ascii="Times New Roman" w:hAnsi="Times New Roman" w:cs="Times New Roman"/>
          <w:sz w:val="26"/>
          <w:szCs w:val="26"/>
          <w:lang w:val="kk-KZ"/>
        </w:rPr>
      </w:pPr>
    </w:p>
    <w:p w:rsidR="00F36287" w:rsidRDefault="009E4654" w:rsidP="00F36287">
      <w:pPr>
        <w:autoSpaceDE w:val="0"/>
        <w:autoSpaceDN w:val="0"/>
        <w:adjustRightInd w:val="0"/>
        <w:spacing w:before="66" w:after="0" w:line="240" w:lineRule="auto"/>
        <w:ind w:right="-20"/>
        <w:rPr>
          <w:rFonts w:ascii="Times New Roman" w:hAnsi="Times New Roman" w:cs="Times New Roman"/>
          <w:sz w:val="26"/>
          <w:szCs w:val="26"/>
          <w:lang w:val="kk-KZ"/>
        </w:rPr>
      </w:pPr>
      <w:r w:rsidRPr="009E4654">
        <w:rPr>
          <w:rFonts w:ascii="Times New Roman" w:hAnsi="Times New Roman" w:cs="Times New Roman"/>
          <w:b/>
          <w:sz w:val="26"/>
          <w:szCs w:val="26"/>
          <w:lang w:val="kk-KZ"/>
        </w:rPr>
        <w:t xml:space="preserve">Бастапқы мәліметтер: </w:t>
      </w:r>
    </w:p>
    <w:p w:rsidR="009E4654" w:rsidRPr="00443AEA" w:rsidRDefault="009E4654" w:rsidP="00443AEA">
      <w:pPr>
        <w:autoSpaceDE w:val="0"/>
        <w:autoSpaceDN w:val="0"/>
        <w:adjustRightInd w:val="0"/>
        <w:spacing w:before="66" w:after="0" w:line="240" w:lineRule="auto"/>
        <w:ind w:left="360" w:right="-20"/>
        <w:rPr>
          <w:rFonts w:ascii="Times New Roman" w:hAnsi="Times New Roman" w:cs="Times New Roman"/>
          <w:sz w:val="26"/>
          <w:szCs w:val="26"/>
          <w:lang w:val="kk-KZ"/>
        </w:rPr>
      </w:pPr>
      <w:r w:rsidRPr="00443AEA">
        <w:rPr>
          <w:rFonts w:ascii="Times New Roman" w:hAnsi="Times New Roman" w:cs="Times New Roman"/>
          <w:sz w:val="26"/>
          <w:szCs w:val="26"/>
          <w:lang w:val="kk-KZ"/>
        </w:rPr>
        <w:t>Бөлменің атауы;</w:t>
      </w:r>
    </w:p>
    <w:p w:rsidR="009E4654" w:rsidRPr="00443AEA" w:rsidRDefault="009E4654" w:rsidP="00443AEA">
      <w:pPr>
        <w:autoSpaceDE w:val="0"/>
        <w:autoSpaceDN w:val="0"/>
        <w:adjustRightInd w:val="0"/>
        <w:spacing w:before="66" w:after="0" w:line="240" w:lineRule="auto"/>
        <w:ind w:left="360" w:right="-20"/>
        <w:rPr>
          <w:rFonts w:ascii="Times New Roman" w:hAnsi="Times New Roman" w:cs="Times New Roman"/>
          <w:sz w:val="26"/>
          <w:szCs w:val="26"/>
          <w:lang w:val="kk-KZ"/>
        </w:rPr>
      </w:pPr>
      <w:r w:rsidRPr="00443AEA">
        <w:rPr>
          <w:rFonts w:ascii="Times New Roman" w:hAnsi="Times New Roman" w:cs="Times New Roman"/>
          <w:sz w:val="26"/>
          <w:szCs w:val="26"/>
          <w:lang w:val="kk-KZ"/>
        </w:rPr>
        <w:t xml:space="preserve">Бөлме өлшемдері: </w:t>
      </w:r>
      <w:r w:rsidRPr="00443AEA">
        <w:rPr>
          <w:rFonts w:ascii="Times New Roman" w:hAnsi="Times New Roman" w:cs="Times New Roman"/>
          <w:b/>
          <w:sz w:val="26"/>
          <w:szCs w:val="26"/>
          <w:lang w:val="kk-KZ"/>
        </w:rPr>
        <w:t>А×В×Н</w:t>
      </w:r>
      <w:r w:rsidRPr="00443AEA">
        <w:rPr>
          <w:rFonts w:ascii="Times New Roman" w:hAnsi="Times New Roman" w:cs="Times New Roman"/>
          <w:sz w:val="26"/>
          <w:szCs w:val="26"/>
          <w:lang w:val="kk-KZ"/>
        </w:rPr>
        <w:t>, м</w:t>
      </w:r>
    </w:p>
    <w:p w:rsidR="009E4654" w:rsidRPr="00443AEA" w:rsidRDefault="009E4654" w:rsidP="00443AEA">
      <w:pPr>
        <w:autoSpaceDE w:val="0"/>
        <w:autoSpaceDN w:val="0"/>
        <w:adjustRightInd w:val="0"/>
        <w:spacing w:before="66" w:after="0" w:line="240" w:lineRule="auto"/>
        <w:ind w:left="360" w:right="-20"/>
        <w:rPr>
          <w:rFonts w:ascii="Times New Roman" w:hAnsi="Times New Roman" w:cs="Times New Roman"/>
          <w:sz w:val="26"/>
          <w:szCs w:val="26"/>
          <w:lang w:val="kk-KZ"/>
        </w:rPr>
      </w:pPr>
      <w:r w:rsidRPr="00443AEA">
        <w:rPr>
          <w:rFonts w:ascii="Times New Roman" w:hAnsi="Times New Roman" w:cs="Times New Roman"/>
          <w:sz w:val="26"/>
          <w:szCs w:val="26"/>
          <w:lang w:val="kk-KZ"/>
        </w:rPr>
        <w:t xml:space="preserve">Жарықтандыру бөлмесінің ауданы </w:t>
      </w:r>
      <w:r w:rsidRPr="00945744">
        <w:rPr>
          <w:rFonts w:ascii="Times New Roman" w:hAnsi="Times New Roman" w:cs="Times New Roman"/>
          <w:b/>
          <w:sz w:val="26"/>
          <w:szCs w:val="26"/>
          <w:lang w:val="kk-KZ"/>
        </w:rPr>
        <w:t>S</w:t>
      </w:r>
      <w:r w:rsidRPr="00443AEA">
        <w:rPr>
          <w:rFonts w:ascii="Times New Roman" w:hAnsi="Times New Roman" w:cs="Times New Roman"/>
          <w:sz w:val="26"/>
          <w:szCs w:val="26"/>
          <w:lang w:val="kk-KZ"/>
        </w:rPr>
        <w:t>;</w:t>
      </w:r>
    </w:p>
    <w:p w:rsidR="009E4654" w:rsidRPr="00443AEA" w:rsidRDefault="009E4654" w:rsidP="00443AEA">
      <w:pPr>
        <w:autoSpaceDE w:val="0"/>
        <w:autoSpaceDN w:val="0"/>
        <w:adjustRightInd w:val="0"/>
        <w:spacing w:before="66" w:after="0" w:line="240" w:lineRule="auto"/>
        <w:ind w:left="360" w:right="-20"/>
        <w:rPr>
          <w:rFonts w:ascii="Times New Roman" w:hAnsi="Times New Roman" w:cs="Times New Roman"/>
          <w:sz w:val="26"/>
          <w:szCs w:val="26"/>
          <w:lang w:val="kk-KZ"/>
        </w:rPr>
      </w:pPr>
      <w:r w:rsidRPr="00443AEA">
        <w:rPr>
          <w:rFonts w:ascii="Times New Roman" w:hAnsi="Times New Roman" w:cs="Times New Roman"/>
          <w:b/>
          <w:sz w:val="26"/>
          <w:szCs w:val="26"/>
          <w:lang w:val="kk-KZ"/>
        </w:rPr>
        <w:t>E</w:t>
      </w:r>
      <w:r w:rsidRPr="00443AEA">
        <w:rPr>
          <w:rFonts w:ascii="Times New Roman" w:hAnsi="Times New Roman" w:cs="Times New Roman"/>
          <w:b/>
          <w:sz w:val="26"/>
          <w:szCs w:val="26"/>
          <w:vertAlign w:val="subscript"/>
          <w:lang w:val="kk-KZ"/>
        </w:rPr>
        <w:t>min</w:t>
      </w:r>
      <w:r w:rsidRPr="00443AEA">
        <w:rPr>
          <w:rFonts w:ascii="Times New Roman" w:hAnsi="Times New Roman" w:cs="Times New Roman"/>
          <w:b/>
          <w:sz w:val="26"/>
          <w:szCs w:val="26"/>
          <w:lang w:val="kk-KZ"/>
        </w:rPr>
        <w:t xml:space="preserve"> </w:t>
      </w:r>
      <w:r w:rsidR="00D53E4D" w:rsidRPr="00443AEA">
        <w:rPr>
          <w:rFonts w:ascii="Times New Roman" w:hAnsi="Times New Roman" w:cs="Times New Roman"/>
          <w:sz w:val="26"/>
          <w:szCs w:val="26"/>
          <w:lang w:val="kk-KZ"/>
        </w:rPr>
        <w:t xml:space="preserve"> (кестед</w:t>
      </w:r>
      <w:r w:rsidRPr="00443AEA">
        <w:rPr>
          <w:rFonts w:ascii="Times New Roman" w:hAnsi="Times New Roman" w:cs="Times New Roman"/>
          <w:sz w:val="26"/>
          <w:szCs w:val="26"/>
          <w:lang w:val="kk-KZ"/>
        </w:rPr>
        <w:t>е көрсетілген цех атауы, о</w:t>
      </w:r>
      <w:r w:rsidR="00D53E4D" w:rsidRPr="00443AEA">
        <w:rPr>
          <w:rFonts w:ascii="Times New Roman" w:hAnsi="Times New Roman" w:cs="Times New Roman"/>
          <w:sz w:val="26"/>
          <w:szCs w:val="26"/>
          <w:lang w:val="kk-KZ"/>
        </w:rPr>
        <w:t>н</w:t>
      </w:r>
      <w:r w:rsidRPr="00443AEA">
        <w:rPr>
          <w:rFonts w:ascii="Times New Roman" w:hAnsi="Times New Roman" w:cs="Times New Roman"/>
          <w:sz w:val="26"/>
          <w:szCs w:val="26"/>
          <w:lang w:val="kk-KZ"/>
        </w:rPr>
        <w:t>дағы жұмыс түрлері бойынша анықтама материалдардан алдын ала болжанып алынады</w:t>
      </w:r>
      <w:r w:rsidR="00A36347" w:rsidRPr="00443AEA">
        <w:rPr>
          <w:rFonts w:ascii="Times New Roman" w:hAnsi="Times New Roman" w:cs="Times New Roman"/>
          <w:sz w:val="26"/>
          <w:szCs w:val="26"/>
          <w:lang w:val="kk-KZ"/>
        </w:rPr>
        <w:t>, кесте-1</w:t>
      </w:r>
      <w:r w:rsidRPr="00443AEA">
        <w:rPr>
          <w:rFonts w:ascii="Times New Roman" w:hAnsi="Times New Roman" w:cs="Times New Roman"/>
          <w:sz w:val="26"/>
          <w:szCs w:val="26"/>
          <w:lang w:val="kk-KZ"/>
        </w:rPr>
        <w:t>)</w:t>
      </w:r>
    </w:p>
    <w:p w:rsidR="009E4654" w:rsidRPr="00443AEA" w:rsidRDefault="003E24F0" w:rsidP="00443AEA">
      <w:pPr>
        <w:autoSpaceDE w:val="0"/>
        <w:autoSpaceDN w:val="0"/>
        <w:adjustRightInd w:val="0"/>
        <w:spacing w:before="66" w:after="0" w:line="240" w:lineRule="auto"/>
        <w:ind w:left="360" w:right="-20"/>
        <w:rPr>
          <w:rFonts w:ascii="Times New Roman" w:hAnsi="Times New Roman" w:cs="Times New Roman"/>
          <w:sz w:val="26"/>
          <w:szCs w:val="26"/>
          <w:lang w:val="kk-KZ"/>
        </w:rPr>
      </w:pPr>
      <w:r w:rsidRPr="00443AEA">
        <w:rPr>
          <w:rFonts w:ascii="Times New Roman" w:hAnsi="Times New Roman" w:cs="Times New Roman"/>
          <w:sz w:val="26"/>
          <w:szCs w:val="26"/>
          <w:lang w:val="kk-KZ"/>
        </w:rPr>
        <w:t>Қор коэффициенті;</w:t>
      </w:r>
    </w:p>
    <w:p w:rsidR="003E24F0" w:rsidRPr="00443AEA" w:rsidRDefault="003E24F0" w:rsidP="00443AEA">
      <w:pPr>
        <w:autoSpaceDE w:val="0"/>
        <w:autoSpaceDN w:val="0"/>
        <w:adjustRightInd w:val="0"/>
        <w:spacing w:before="66" w:after="0" w:line="240" w:lineRule="auto"/>
        <w:ind w:left="360" w:right="-20"/>
        <w:rPr>
          <w:rFonts w:ascii="Times New Roman" w:hAnsi="Times New Roman" w:cs="Times New Roman"/>
          <w:sz w:val="26"/>
          <w:szCs w:val="26"/>
          <w:lang w:val="kk-KZ"/>
        </w:rPr>
      </w:pPr>
      <w:r w:rsidRPr="00443AEA">
        <w:rPr>
          <w:rFonts w:ascii="Times New Roman" w:hAnsi="Times New Roman" w:cs="Times New Roman"/>
          <w:sz w:val="26"/>
          <w:szCs w:val="26"/>
          <w:lang w:val="kk-KZ"/>
        </w:rPr>
        <w:t>Алдын ала болжам бойынша ДРЛ, ДРИ, ЛН шамдарына анықтама материалдарынан светильник таңдалады</w:t>
      </w:r>
      <w:r w:rsidR="00AF6EE1" w:rsidRPr="00443AEA">
        <w:rPr>
          <w:rFonts w:ascii="Times New Roman" w:hAnsi="Times New Roman" w:cs="Times New Roman"/>
          <w:sz w:val="26"/>
          <w:szCs w:val="26"/>
          <w:lang w:val="kk-KZ"/>
        </w:rPr>
        <w:t xml:space="preserve"> (қосымша –А)</w:t>
      </w:r>
      <w:r w:rsidRPr="00443AEA">
        <w:rPr>
          <w:rFonts w:ascii="Times New Roman" w:hAnsi="Times New Roman" w:cs="Times New Roman"/>
          <w:sz w:val="26"/>
          <w:szCs w:val="26"/>
          <w:lang w:val="kk-KZ"/>
        </w:rPr>
        <w:t>;</w:t>
      </w:r>
    </w:p>
    <w:p w:rsidR="003E24F0" w:rsidRPr="00443AEA" w:rsidRDefault="003E24F0" w:rsidP="00443AEA">
      <w:pPr>
        <w:autoSpaceDE w:val="0"/>
        <w:autoSpaceDN w:val="0"/>
        <w:adjustRightInd w:val="0"/>
        <w:spacing w:before="66" w:after="0" w:line="240" w:lineRule="auto"/>
        <w:ind w:left="360" w:right="-20"/>
        <w:rPr>
          <w:rFonts w:ascii="Times New Roman" w:hAnsi="Times New Roman" w:cs="Times New Roman"/>
          <w:sz w:val="26"/>
          <w:szCs w:val="26"/>
          <w:lang w:val="kk-KZ"/>
        </w:rPr>
      </w:pPr>
      <w:r w:rsidRPr="00443AEA">
        <w:rPr>
          <w:rFonts w:ascii="Times New Roman" w:hAnsi="Times New Roman" w:cs="Times New Roman"/>
          <w:sz w:val="26"/>
          <w:szCs w:val="26"/>
          <w:lang w:val="kk-KZ"/>
        </w:rPr>
        <w:t xml:space="preserve">Төбеден светильникке дейінгі қашықтық </w:t>
      </w:r>
      <w:r w:rsidRPr="00443AEA">
        <w:rPr>
          <w:rFonts w:ascii="Times New Roman" w:hAnsi="Times New Roman" w:cs="Times New Roman"/>
          <w:b/>
          <w:sz w:val="26"/>
          <w:szCs w:val="26"/>
          <w:lang w:val="kk-KZ"/>
        </w:rPr>
        <w:t>һс, м</w:t>
      </w:r>
      <w:r w:rsidRPr="00443AEA">
        <w:rPr>
          <w:rFonts w:ascii="Times New Roman" w:hAnsi="Times New Roman" w:cs="Times New Roman"/>
          <w:sz w:val="26"/>
          <w:szCs w:val="26"/>
          <w:lang w:val="kk-KZ"/>
        </w:rPr>
        <w:t>;</w:t>
      </w:r>
    </w:p>
    <w:p w:rsidR="003E24F0" w:rsidRPr="00443AEA" w:rsidRDefault="003E24F0" w:rsidP="00443AEA">
      <w:pPr>
        <w:autoSpaceDE w:val="0"/>
        <w:autoSpaceDN w:val="0"/>
        <w:adjustRightInd w:val="0"/>
        <w:spacing w:before="66" w:after="0" w:line="240" w:lineRule="auto"/>
        <w:ind w:left="360" w:right="-20"/>
        <w:rPr>
          <w:rFonts w:ascii="Times New Roman" w:hAnsi="Times New Roman" w:cs="Times New Roman"/>
          <w:sz w:val="26"/>
          <w:szCs w:val="26"/>
          <w:lang w:val="kk-KZ"/>
        </w:rPr>
      </w:pPr>
      <w:r w:rsidRPr="00443AEA">
        <w:rPr>
          <w:rFonts w:ascii="Times New Roman" w:hAnsi="Times New Roman" w:cs="Times New Roman"/>
          <w:sz w:val="26"/>
          <w:szCs w:val="26"/>
          <w:lang w:val="kk-KZ"/>
        </w:rPr>
        <w:t xml:space="preserve">Еденнен жұмыс бетіне дейінгі қашықтық </w:t>
      </w:r>
      <w:r w:rsidRPr="00443AEA">
        <w:rPr>
          <w:rFonts w:ascii="Times New Roman" w:hAnsi="Times New Roman" w:cs="Times New Roman"/>
          <w:b/>
          <w:sz w:val="26"/>
          <w:szCs w:val="26"/>
          <w:lang w:val="kk-KZ"/>
        </w:rPr>
        <w:t>һр=0,8 м</w:t>
      </w:r>
      <w:r w:rsidRPr="00443AEA">
        <w:rPr>
          <w:rFonts w:ascii="Times New Roman" w:hAnsi="Times New Roman" w:cs="Times New Roman"/>
          <w:sz w:val="26"/>
          <w:szCs w:val="26"/>
          <w:lang w:val="kk-KZ"/>
        </w:rPr>
        <w:t>;</w:t>
      </w:r>
    </w:p>
    <w:p w:rsidR="003E24F0" w:rsidRPr="00443AEA" w:rsidRDefault="003E24F0" w:rsidP="00443AEA">
      <w:pPr>
        <w:autoSpaceDE w:val="0"/>
        <w:autoSpaceDN w:val="0"/>
        <w:adjustRightInd w:val="0"/>
        <w:spacing w:before="66" w:after="0" w:line="240" w:lineRule="auto"/>
        <w:ind w:left="360" w:right="-20"/>
        <w:rPr>
          <w:rFonts w:ascii="Times New Roman" w:hAnsi="Times New Roman" w:cs="Times New Roman"/>
          <w:sz w:val="26"/>
          <w:szCs w:val="26"/>
          <w:lang w:val="kk-KZ"/>
        </w:rPr>
      </w:pPr>
      <w:r w:rsidRPr="00443AEA">
        <w:rPr>
          <w:rFonts w:ascii="Times New Roman" w:hAnsi="Times New Roman" w:cs="Times New Roman"/>
          <w:sz w:val="26"/>
          <w:szCs w:val="26"/>
          <w:lang w:val="kk-KZ"/>
        </w:rPr>
        <w:t xml:space="preserve">Жарықтандырудың жұмыс биіктігі </w:t>
      </w:r>
      <w:r w:rsidRPr="00443AEA">
        <w:rPr>
          <w:rFonts w:ascii="Times New Roman" w:hAnsi="Times New Roman" w:cs="Times New Roman"/>
          <w:b/>
          <w:sz w:val="26"/>
          <w:szCs w:val="26"/>
          <w:lang w:val="kk-KZ"/>
        </w:rPr>
        <w:t>Нр, м</w:t>
      </w:r>
      <w:r w:rsidRPr="00443AEA">
        <w:rPr>
          <w:rFonts w:ascii="Times New Roman" w:hAnsi="Times New Roman" w:cs="Times New Roman"/>
          <w:sz w:val="26"/>
          <w:szCs w:val="26"/>
          <w:lang w:val="kk-KZ"/>
        </w:rPr>
        <w:t>;</w:t>
      </w:r>
    </w:p>
    <w:p w:rsidR="003E24F0" w:rsidRPr="00443AEA" w:rsidRDefault="003E24F0" w:rsidP="00443AEA">
      <w:pPr>
        <w:autoSpaceDE w:val="0"/>
        <w:autoSpaceDN w:val="0"/>
        <w:adjustRightInd w:val="0"/>
        <w:spacing w:before="66" w:after="0" w:line="240" w:lineRule="auto"/>
        <w:ind w:left="360" w:right="-20"/>
        <w:rPr>
          <w:rFonts w:ascii="Times New Roman" w:hAnsi="Times New Roman" w:cs="Times New Roman"/>
          <w:sz w:val="26"/>
          <w:szCs w:val="26"/>
          <w:lang w:val="kk-KZ"/>
        </w:rPr>
      </w:pPr>
      <w:r w:rsidRPr="00443AEA">
        <w:rPr>
          <w:rFonts w:ascii="Times New Roman" w:hAnsi="Times New Roman" w:cs="Times New Roman"/>
          <w:sz w:val="26"/>
          <w:szCs w:val="26"/>
          <w:lang w:val="kk-KZ"/>
        </w:rPr>
        <w:t xml:space="preserve">Біртексіздік коэффициенті, </w:t>
      </w:r>
      <w:r w:rsidRPr="00945744">
        <w:rPr>
          <w:rFonts w:ascii="Times New Roman" w:hAnsi="Times New Roman" w:cs="Times New Roman"/>
          <w:b/>
          <w:sz w:val="26"/>
          <w:szCs w:val="26"/>
          <w:lang w:val="kk-KZ"/>
        </w:rPr>
        <w:t>Z</w:t>
      </w:r>
      <w:r w:rsidRPr="00443AEA">
        <w:rPr>
          <w:rFonts w:ascii="Times New Roman" w:hAnsi="Times New Roman" w:cs="Times New Roman"/>
          <w:sz w:val="26"/>
          <w:szCs w:val="26"/>
          <w:lang w:val="kk-KZ"/>
        </w:rPr>
        <w:t>;</w:t>
      </w:r>
    </w:p>
    <w:p w:rsidR="003E24F0" w:rsidRPr="00443AEA" w:rsidRDefault="003E24F0" w:rsidP="00443AEA">
      <w:pPr>
        <w:autoSpaceDE w:val="0"/>
        <w:autoSpaceDN w:val="0"/>
        <w:adjustRightInd w:val="0"/>
        <w:spacing w:before="66" w:after="0" w:line="240" w:lineRule="auto"/>
        <w:ind w:left="360" w:right="-20"/>
        <w:rPr>
          <w:rFonts w:ascii="Times New Roman" w:hAnsi="Times New Roman" w:cs="Times New Roman"/>
          <w:sz w:val="26"/>
          <w:szCs w:val="26"/>
          <w:lang w:val="kk-KZ"/>
        </w:rPr>
      </w:pPr>
      <w:r w:rsidRPr="00443AEA">
        <w:rPr>
          <w:rFonts w:ascii="Times New Roman" w:hAnsi="Times New Roman" w:cs="Times New Roman"/>
          <w:sz w:val="26"/>
          <w:szCs w:val="26"/>
          <w:lang w:val="kk-KZ"/>
        </w:rPr>
        <w:t xml:space="preserve">Шағылысу коэффициенті (төбенің, еденнің, қабырғаның шағылысу коэффициенттері кестеде келтірілген төбенің, еденнің, қабырғаның </w:t>
      </w:r>
      <w:r w:rsidR="00B845C4" w:rsidRPr="00443AEA">
        <w:rPr>
          <w:rFonts w:ascii="Times New Roman" w:hAnsi="Times New Roman" w:cs="Times New Roman"/>
          <w:sz w:val="26"/>
          <w:szCs w:val="26"/>
          <w:lang w:val="kk-KZ"/>
        </w:rPr>
        <w:t xml:space="preserve">жасалған </w:t>
      </w:r>
      <w:r w:rsidRPr="00443AEA">
        <w:rPr>
          <w:rFonts w:ascii="Times New Roman" w:hAnsi="Times New Roman" w:cs="Times New Roman"/>
          <w:sz w:val="26"/>
          <w:szCs w:val="26"/>
          <w:lang w:val="kk-KZ"/>
        </w:rPr>
        <w:lastRenderedPageBreak/>
        <w:t>матери</w:t>
      </w:r>
      <w:r w:rsidR="00B845C4" w:rsidRPr="00443AEA">
        <w:rPr>
          <w:rFonts w:ascii="Times New Roman" w:hAnsi="Times New Roman" w:cs="Times New Roman"/>
          <w:sz w:val="26"/>
          <w:szCs w:val="26"/>
          <w:lang w:val="kk-KZ"/>
        </w:rPr>
        <w:t>алдарына, түсіне қарай анықтама нұсқаулықтардан студенттің өз зерттеумен алынады</w:t>
      </w:r>
      <w:r w:rsidR="00F25144" w:rsidRPr="00443AEA">
        <w:rPr>
          <w:rFonts w:ascii="Times New Roman" w:hAnsi="Times New Roman" w:cs="Times New Roman"/>
          <w:sz w:val="26"/>
          <w:szCs w:val="26"/>
          <w:lang w:val="kk-KZ"/>
        </w:rPr>
        <w:t>, кесте 2</w:t>
      </w:r>
      <w:r w:rsidR="00B845C4" w:rsidRPr="00443AEA">
        <w:rPr>
          <w:rFonts w:ascii="Times New Roman" w:hAnsi="Times New Roman" w:cs="Times New Roman"/>
          <w:sz w:val="26"/>
          <w:szCs w:val="26"/>
          <w:lang w:val="kk-KZ"/>
        </w:rPr>
        <w:t xml:space="preserve">) </w:t>
      </w:r>
      <w:r w:rsidR="009B3F3F" w:rsidRPr="00443AEA">
        <w:rPr>
          <w:rFonts w:ascii="Times New Roman" w:hAnsi="Times New Roman" w:cs="Times New Roman"/>
          <w:b/>
          <w:sz w:val="26"/>
          <w:szCs w:val="26"/>
          <w:lang w:val="kk-KZ"/>
        </w:rPr>
        <w:t>ρ</w:t>
      </w:r>
      <w:r w:rsidR="009B3F3F" w:rsidRPr="00443AEA">
        <w:rPr>
          <w:rFonts w:ascii="Times New Roman" w:hAnsi="Times New Roman" w:cs="Times New Roman"/>
          <w:b/>
          <w:sz w:val="26"/>
          <w:szCs w:val="26"/>
          <w:vertAlign w:val="subscript"/>
          <w:lang w:val="kk-KZ"/>
        </w:rPr>
        <w:t>п</w:t>
      </w:r>
      <w:r w:rsidR="009B3F3F" w:rsidRPr="00443AEA">
        <w:rPr>
          <w:rFonts w:ascii="Times New Roman" w:hAnsi="Times New Roman" w:cs="Times New Roman"/>
          <w:b/>
          <w:sz w:val="26"/>
          <w:szCs w:val="26"/>
          <w:lang w:val="kk-KZ"/>
        </w:rPr>
        <w:t>, ρ</w:t>
      </w:r>
      <w:r w:rsidR="009B3F3F" w:rsidRPr="00443AEA">
        <w:rPr>
          <w:rFonts w:ascii="Times New Roman" w:hAnsi="Times New Roman" w:cs="Times New Roman"/>
          <w:b/>
          <w:sz w:val="26"/>
          <w:szCs w:val="26"/>
          <w:vertAlign w:val="subscript"/>
          <w:lang w:val="kk-KZ"/>
        </w:rPr>
        <w:t>с</w:t>
      </w:r>
      <w:r w:rsidR="009B3F3F" w:rsidRPr="00443AEA">
        <w:rPr>
          <w:rFonts w:ascii="Times New Roman" w:hAnsi="Times New Roman" w:cs="Times New Roman"/>
          <w:b/>
          <w:sz w:val="26"/>
          <w:szCs w:val="26"/>
          <w:lang w:val="kk-KZ"/>
        </w:rPr>
        <w:t>, ρ</w:t>
      </w:r>
      <w:r w:rsidR="009B3F3F" w:rsidRPr="00443AEA">
        <w:rPr>
          <w:rFonts w:ascii="Times New Roman" w:hAnsi="Times New Roman" w:cs="Times New Roman"/>
          <w:b/>
          <w:sz w:val="26"/>
          <w:szCs w:val="26"/>
          <w:vertAlign w:val="subscript"/>
          <w:lang w:val="kk-KZ"/>
        </w:rPr>
        <w:t>р</w:t>
      </w:r>
      <w:r w:rsidR="009B3F3F" w:rsidRPr="00443AEA">
        <w:rPr>
          <w:rFonts w:ascii="Times New Roman" w:hAnsi="Times New Roman" w:cs="Times New Roman"/>
          <w:b/>
          <w:sz w:val="26"/>
          <w:szCs w:val="26"/>
          <w:lang w:val="kk-KZ"/>
        </w:rPr>
        <w:t>,</w:t>
      </w:r>
    </w:p>
    <w:p w:rsidR="009B3F3F" w:rsidRDefault="009B3F3F" w:rsidP="009B3F3F">
      <w:pPr>
        <w:pStyle w:val="a3"/>
        <w:autoSpaceDE w:val="0"/>
        <w:autoSpaceDN w:val="0"/>
        <w:adjustRightInd w:val="0"/>
        <w:spacing w:before="66" w:after="0" w:line="240" w:lineRule="auto"/>
        <w:ind w:right="-20"/>
        <w:jc w:val="center"/>
        <w:rPr>
          <w:rFonts w:ascii="Times New Roman" w:hAnsi="Times New Roman" w:cs="Times New Roman"/>
          <w:sz w:val="26"/>
          <w:szCs w:val="26"/>
          <w:lang w:val="kk-KZ"/>
        </w:rPr>
      </w:pPr>
    </w:p>
    <w:p w:rsidR="009B3F3F" w:rsidRDefault="009B3F3F" w:rsidP="009B3F3F">
      <w:pPr>
        <w:pStyle w:val="a3"/>
        <w:autoSpaceDE w:val="0"/>
        <w:autoSpaceDN w:val="0"/>
        <w:adjustRightInd w:val="0"/>
        <w:spacing w:before="66" w:after="0" w:line="240" w:lineRule="auto"/>
        <w:ind w:right="-20"/>
        <w:jc w:val="center"/>
        <w:rPr>
          <w:rFonts w:ascii="Times New Roman" w:hAnsi="Times New Roman" w:cs="Times New Roman"/>
          <w:b/>
          <w:sz w:val="26"/>
          <w:szCs w:val="26"/>
          <w:lang w:val="kk-KZ"/>
        </w:rPr>
      </w:pPr>
    </w:p>
    <w:p w:rsidR="009B3F3F" w:rsidRDefault="009B3F3F" w:rsidP="009B3F3F">
      <w:pPr>
        <w:pStyle w:val="a3"/>
        <w:autoSpaceDE w:val="0"/>
        <w:autoSpaceDN w:val="0"/>
        <w:adjustRightInd w:val="0"/>
        <w:spacing w:before="66" w:after="0" w:line="240" w:lineRule="auto"/>
        <w:ind w:right="-20"/>
        <w:jc w:val="center"/>
        <w:rPr>
          <w:rFonts w:ascii="Times New Roman" w:hAnsi="Times New Roman" w:cs="Times New Roman"/>
          <w:b/>
          <w:sz w:val="26"/>
          <w:szCs w:val="26"/>
          <w:lang w:val="kk-KZ"/>
        </w:rPr>
      </w:pPr>
    </w:p>
    <w:p w:rsidR="009B3F3F" w:rsidRDefault="009B3F3F" w:rsidP="009B3F3F">
      <w:pPr>
        <w:pStyle w:val="a3"/>
        <w:autoSpaceDE w:val="0"/>
        <w:autoSpaceDN w:val="0"/>
        <w:adjustRightInd w:val="0"/>
        <w:spacing w:before="66" w:after="0" w:line="240" w:lineRule="auto"/>
        <w:ind w:right="-20"/>
        <w:jc w:val="center"/>
        <w:rPr>
          <w:rFonts w:ascii="Times New Roman" w:hAnsi="Times New Roman" w:cs="Times New Roman"/>
          <w:b/>
          <w:sz w:val="26"/>
          <w:szCs w:val="26"/>
          <w:lang w:val="kk-KZ"/>
        </w:rPr>
      </w:pPr>
    </w:p>
    <w:p w:rsidR="009B3F3F" w:rsidRDefault="009B3F3F" w:rsidP="009B3F3F">
      <w:pPr>
        <w:pStyle w:val="a3"/>
        <w:autoSpaceDE w:val="0"/>
        <w:autoSpaceDN w:val="0"/>
        <w:adjustRightInd w:val="0"/>
        <w:spacing w:before="66" w:after="0" w:line="240" w:lineRule="auto"/>
        <w:ind w:right="-20"/>
        <w:jc w:val="center"/>
        <w:rPr>
          <w:rFonts w:ascii="Times New Roman" w:hAnsi="Times New Roman" w:cs="Times New Roman"/>
          <w:b/>
          <w:sz w:val="26"/>
          <w:szCs w:val="26"/>
          <w:lang w:val="kk-KZ"/>
        </w:rPr>
      </w:pPr>
    </w:p>
    <w:p w:rsidR="009B3F3F" w:rsidRPr="009B3F3F" w:rsidRDefault="009B3F3F" w:rsidP="009B3F3F">
      <w:pPr>
        <w:pStyle w:val="a3"/>
        <w:autoSpaceDE w:val="0"/>
        <w:autoSpaceDN w:val="0"/>
        <w:adjustRightInd w:val="0"/>
        <w:spacing w:before="66" w:after="0" w:line="240" w:lineRule="auto"/>
        <w:ind w:right="-20"/>
        <w:jc w:val="center"/>
        <w:rPr>
          <w:rFonts w:ascii="Times New Roman" w:hAnsi="Times New Roman" w:cs="Times New Roman"/>
          <w:b/>
          <w:sz w:val="26"/>
          <w:szCs w:val="26"/>
          <w:lang w:val="kk-KZ"/>
        </w:rPr>
      </w:pPr>
      <w:r w:rsidRPr="009B3F3F">
        <w:rPr>
          <w:rFonts w:ascii="Times New Roman" w:hAnsi="Times New Roman" w:cs="Times New Roman"/>
          <w:b/>
          <w:sz w:val="26"/>
          <w:szCs w:val="26"/>
          <w:lang w:val="kk-KZ"/>
        </w:rPr>
        <w:t xml:space="preserve">ДРЛ, ДРИ, ЛН шамадарына арналған светильниктердің орналасу ретін анықтау </w:t>
      </w:r>
    </w:p>
    <w:p w:rsidR="00F36287" w:rsidRDefault="00F36287" w:rsidP="00F36287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9B3F3F" w:rsidRPr="00443AEA" w:rsidRDefault="009B3F3F" w:rsidP="00443AEA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443AEA">
        <w:rPr>
          <w:rFonts w:ascii="Times New Roman" w:hAnsi="Times New Roman" w:cs="Times New Roman"/>
          <w:sz w:val="28"/>
          <w:szCs w:val="28"/>
          <w:lang w:val="kk-KZ"/>
        </w:rPr>
        <w:t xml:space="preserve">Қатарлар арасындағы оптималды қашықтықты анықтау </w:t>
      </w:r>
      <w:r w:rsidRPr="00443AEA">
        <w:rPr>
          <w:rFonts w:ascii="Times New Roman" w:hAnsi="Times New Roman" w:cs="Times New Roman"/>
          <w:b/>
          <w:sz w:val="28"/>
          <w:szCs w:val="28"/>
          <w:lang w:val="kk-KZ"/>
        </w:rPr>
        <w:t>L</w:t>
      </w:r>
      <w:r w:rsidRPr="00443AE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B</w:t>
      </w:r>
      <w:r w:rsidRPr="00443AEA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9B3F3F" w:rsidRPr="009B3F3F" w:rsidRDefault="00B97372" w:rsidP="00443AEA">
      <w:pPr>
        <w:rPr>
          <w:rFonts w:ascii="Times New Roman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H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P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∙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λ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c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≤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B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≤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H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P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∙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λ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Э</m:t>
              </m:r>
            </m:sub>
          </m:sSub>
        </m:oMath>
      </m:oMathPara>
    </w:p>
    <w:p w:rsidR="009B3F3F" w:rsidRDefault="00B97372" w:rsidP="00443AEA">
      <w:pPr>
        <w:pStyle w:val="a3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λ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c</m:t>
            </m:r>
          </m:sub>
        </m:sSub>
      </m:oMath>
      <w:r w:rsidR="009B3F3F" w:rsidRPr="009B3F3F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λ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Э</m:t>
            </m:r>
          </m:sub>
        </m:sSub>
      </m:oMath>
      <w:r w:rsidR="009B3F3F" w:rsidRPr="009B3F3F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- </w:t>
      </w:r>
      <w:r w:rsidR="009B3F3F">
        <w:rPr>
          <w:rFonts w:ascii="Times New Roman" w:eastAsiaTheme="minorEastAsia" w:hAnsi="Times New Roman" w:cs="Times New Roman"/>
          <w:sz w:val="28"/>
          <w:szCs w:val="28"/>
          <w:lang w:val="kk-KZ"/>
        </w:rPr>
        <w:t>оптимал қашықтықты анықтауға қажетті коэффициент, анықтама материалдардан алынады</w:t>
      </w:r>
      <w:r w:rsidR="007D1EA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(кесте – 3)</w:t>
      </w:r>
      <w:r w:rsidR="009B3F3F">
        <w:rPr>
          <w:rFonts w:ascii="Times New Roman" w:eastAsiaTheme="minorEastAsia" w:hAnsi="Times New Roman" w:cs="Times New Roman"/>
          <w:sz w:val="28"/>
          <w:szCs w:val="28"/>
          <w:lang w:val="kk-KZ"/>
        </w:rPr>
        <w:t>;</w:t>
      </w:r>
    </w:p>
    <w:p w:rsidR="009B3F3F" w:rsidRPr="00443AEA" w:rsidRDefault="009B3F3F" w:rsidP="00443AEA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443AEA">
        <w:rPr>
          <w:rFonts w:ascii="Times New Roman" w:hAnsi="Times New Roman" w:cs="Times New Roman"/>
          <w:sz w:val="28"/>
          <w:szCs w:val="28"/>
          <w:lang w:val="kk-KZ"/>
        </w:rPr>
        <w:t xml:space="preserve">Светильник арасындағы оптимал қашықтық </w:t>
      </w:r>
      <w:r w:rsidRPr="00443AEA">
        <w:rPr>
          <w:rFonts w:ascii="Times New Roman" w:hAnsi="Times New Roman" w:cs="Times New Roman"/>
          <w:b/>
          <w:sz w:val="28"/>
          <w:szCs w:val="28"/>
          <w:lang w:val="kk-KZ"/>
        </w:rPr>
        <w:t>L</w:t>
      </w:r>
      <w:r w:rsidRPr="00443AE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А</w:t>
      </w:r>
      <w:r w:rsidRPr="00443AEA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0C51C0" w:rsidRDefault="00B97372" w:rsidP="00443AEA">
      <w:pPr>
        <w:rPr>
          <w:rFonts w:ascii="Times New Roman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B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≤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A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≤1.5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B</m:t>
              </m:r>
            </m:sub>
          </m:sSub>
        </m:oMath>
      </m:oMathPara>
    </w:p>
    <w:p w:rsidR="009B3F3F" w:rsidRPr="00443AEA" w:rsidRDefault="000C51C0" w:rsidP="00443AEA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443AEA">
        <w:rPr>
          <w:rFonts w:ascii="Times New Roman" w:hAnsi="Times New Roman" w:cs="Times New Roman"/>
          <w:sz w:val="28"/>
          <w:szCs w:val="28"/>
          <w:lang w:val="kk-KZ"/>
        </w:rPr>
        <w:t xml:space="preserve">Светильниктің қатары мен қабырға арасындағы қашықтық </w:t>
      </w:r>
      <w:r w:rsidRPr="00443AEA">
        <w:rPr>
          <w:rFonts w:ascii="Times New Roman" w:hAnsi="Times New Roman" w:cs="Times New Roman"/>
          <w:b/>
          <w:i/>
          <w:sz w:val="28"/>
          <w:szCs w:val="28"/>
          <w:lang w:val="kk-KZ"/>
        </w:rPr>
        <w:t>l</w:t>
      </w:r>
      <w:r w:rsidRPr="00443AE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B</w:t>
      </w:r>
      <w:r w:rsidRPr="00443AEA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0C51C0" w:rsidRDefault="00B97372" w:rsidP="00443AEA">
      <w:pPr>
        <w:pStyle w:val="a3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B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0.3…0.5</m:t>
              </m:r>
            </m:e>
          </m:d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B</m:t>
              </m:r>
            </m:sub>
          </m:sSub>
        </m:oMath>
      </m:oMathPara>
    </w:p>
    <w:p w:rsidR="006627CF" w:rsidRPr="00443AEA" w:rsidRDefault="006627CF" w:rsidP="00443AEA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443AEA">
        <w:rPr>
          <w:rFonts w:ascii="Times New Roman" w:hAnsi="Times New Roman" w:cs="Times New Roman"/>
          <w:sz w:val="28"/>
          <w:szCs w:val="28"/>
          <w:lang w:val="kk-KZ"/>
        </w:rPr>
        <w:t xml:space="preserve">Светильник пен қабырға арасындағы қашықтық </w:t>
      </w:r>
      <w:r w:rsidRPr="00443AEA">
        <w:rPr>
          <w:rFonts w:ascii="Times New Roman" w:hAnsi="Times New Roman" w:cs="Times New Roman"/>
          <w:b/>
          <w:i/>
          <w:sz w:val="28"/>
          <w:szCs w:val="28"/>
          <w:lang w:val="kk-KZ"/>
        </w:rPr>
        <w:t>l</w:t>
      </w:r>
      <w:r w:rsidRPr="00443AE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А</w:t>
      </w:r>
      <w:r w:rsidRPr="00443AEA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6627CF" w:rsidRDefault="00B97372" w:rsidP="00443AEA">
      <w:pPr>
        <w:pStyle w:val="a3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А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0.3…0.5</m:t>
              </m:r>
            </m:e>
          </m:d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А</m:t>
              </m:r>
            </m:sub>
          </m:sSub>
        </m:oMath>
      </m:oMathPara>
    </w:p>
    <w:p w:rsidR="006627CF" w:rsidRPr="00443AEA" w:rsidRDefault="006627CF" w:rsidP="00443AEA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443AEA">
        <w:rPr>
          <w:rFonts w:ascii="Times New Roman" w:hAnsi="Times New Roman" w:cs="Times New Roman"/>
          <w:sz w:val="28"/>
          <w:szCs w:val="28"/>
          <w:lang w:val="kk-KZ"/>
        </w:rPr>
        <w:t xml:space="preserve">Қатарлар саны </w:t>
      </w:r>
      <w:r w:rsidRPr="00443AEA">
        <w:rPr>
          <w:rFonts w:ascii="Times New Roman" w:hAnsi="Times New Roman" w:cs="Times New Roman"/>
          <w:b/>
          <w:sz w:val="28"/>
          <w:szCs w:val="28"/>
          <w:lang w:val="en-US"/>
        </w:rPr>
        <w:t>N</w:t>
      </w:r>
      <w:r w:rsidRPr="00443AE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="00D41295" w:rsidRPr="00443AE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 </w:t>
      </w:r>
      <w:r w:rsidR="00D41295" w:rsidRPr="00443AEA">
        <w:rPr>
          <w:rFonts w:ascii="Times New Roman" w:hAnsi="Times New Roman" w:cs="Times New Roman"/>
          <w:b/>
          <w:sz w:val="28"/>
          <w:szCs w:val="28"/>
          <w:lang w:val="kk-KZ"/>
        </w:rPr>
        <w:t>шт</w:t>
      </w:r>
      <w:r w:rsidRPr="00443AEA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6627CF" w:rsidRDefault="00B97372" w:rsidP="00443AEA">
      <w:pPr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2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(B-2∙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B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)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B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  <w:lang w:val="kk-KZ"/>
            </w:rPr>
            <m:t>+1</m:t>
          </m:r>
        </m:oMath>
      </m:oMathPara>
    </w:p>
    <w:p w:rsidR="005F5252" w:rsidRDefault="005F5252" w:rsidP="00443AEA">
      <w:pPr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B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(B-2∙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B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)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N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-1</m:t>
              </m:r>
            </m:den>
          </m:f>
        </m:oMath>
      </m:oMathPara>
    </w:p>
    <w:p w:rsidR="00D41295" w:rsidRPr="00443AEA" w:rsidRDefault="00D41295" w:rsidP="00443AEA">
      <w:pPr>
        <w:ind w:left="360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443AEA">
        <w:rPr>
          <w:rFonts w:ascii="Times New Roman" w:eastAsiaTheme="minorEastAsia" w:hAnsi="Times New Roman" w:cs="Times New Roman"/>
          <w:sz w:val="28"/>
          <w:szCs w:val="28"/>
          <w:lang w:val="kk-KZ"/>
        </w:rPr>
        <w:t>Қатардағы светильниктер саны:</w:t>
      </w:r>
    </w:p>
    <w:p w:rsidR="00D41295" w:rsidRDefault="00B97372" w:rsidP="00443AEA">
      <w:pPr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1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(А-2∙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А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)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А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  <w:lang w:val="kk-KZ"/>
            </w:rPr>
            <m:t>+1</m:t>
          </m:r>
        </m:oMath>
      </m:oMathPara>
    </w:p>
    <w:p w:rsidR="005F5252" w:rsidRDefault="005F5252" w:rsidP="00443AEA">
      <w:pPr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А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(А-2∙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А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)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N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-1</m:t>
              </m:r>
            </m:den>
          </m:f>
        </m:oMath>
      </m:oMathPara>
    </w:p>
    <w:p w:rsidR="00D41295" w:rsidRDefault="00BE35E8" w:rsidP="00BE35E8">
      <w:pPr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Шам таңдау</w:t>
      </w:r>
    </w:p>
    <w:p w:rsidR="00BE35E8" w:rsidRPr="00443AEA" w:rsidRDefault="00BE35E8" w:rsidP="00443AEA">
      <w:pPr>
        <w:ind w:left="360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443AEA"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>Бөлме индексі:</w:t>
      </w:r>
    </w:p>
    <w:p w:rsidR="00BE35E8" w:rsidRPr="00BE35E8" w:rsidRDefault="00BE35E8" w:rsidP="00443AEA">
      <w:pPr>
        <w:pStyle w:val="a3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601B44">
        <w:rPr>
          <w:rStyle w:val="a7"/>
          <w:i w:val="0"/>
          <w:position w:val="-32"/>
          <w:szCs w:val="28"/>
        </w:rPr>
        <w:object w:dxaOrig="1579" w:dyaOrig="700">
          <v:shape id="_x0000_i1026" type="#_x0000_t75" style="width:78.75pt;height:35.25pt" o:ole="">
            <v:imagedata r:id="rId9" o:title=""/>
          </v:shape>
          <o:OLEObject Type="Embed" ProgID="Equation.3" ShapeID="_x0000_i1026" DrawAspect="Content" ObjectID="_1663046571" r:id="rId10"/>
        </w:object>
      </w:r>
    </w:p>
    <w:p w:rsidR="00D41295" w:rsidRPr="00443AEA" w:rsidRDefault="00BE35E8" w:rsidP="00443AEA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443AEA">
        <w:rPr>
          <w:rFonts w:ascii="Times New Roman" w:hAnsi="Times New Roman" w:cs="Times New Roman"/>
          <w:sz w:val="28"/>
          <w:szCs w:val="28"/>
          <w:lang w:val="kk-KZ"/>
        </w:rPr>
        <w:t xml:space="preserve">Пайдалану коэффициенті </w:t>
      </w:r>
      <w:r w:rsidRPr="00443AEA">
        <w:rPr>
          <w:rFonts w:ascii="Times New Roman" w:hAnsi="Times New Roman" w:cs="Times New Roman"/>
          <w:b/>
          <w:sz w:val="28"/>
          <w:szCs w:val="28"/>
          <w:lang w:val="kk-KZ"/>
        </w:rPr>
        <w:t>η</w:t>
      </w:r>
      <w:r w:rsidRPr="00443AEA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BE35E8" w:rsidRDefault="00BE35E8" w:rsidP="00443AE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(пайдалану коэффициенті бөлме индексі мен шағылысу коэффициенттері көмегімен анықтама материалдардан алынады</w:t>
      </w:r>
      <w:r w:rsidR="00AF6EE1">
        <w:rPr>
          <w:rFonts w:ascii="Times New Roman" w:hAnsi="Times New Roman" w:cs="Times New Roman"/>
          <w:sz w:val="28"/>
          <w:szCs w:val="28"/>
          <w:lang w:val="kk-KZ"/>
        </w:rPr>
        <w:t>, кесте -4</w:t>
      </w:r>
      <w:r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634E44" w:rsidRPr="00443AEA" w:rsidRDefault="00634E44" w:rsidP="00443AEA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443AEA">
        <w:rPr>
          <w:rFonts w:ascii="Times New Roman" w:hAnsi="Times New Roman" w:cs="Times New Roman"/>
          <w:sz w:val="28"/>
          <w:szCs w:val="28"/>
          <w:lang w:val="kk-KZ"/>
        </w:rPr>
        <w:t xml:space="preserve">Бөлмедегі шамдар саны </w:t>
      </w:r>
      <w:r w:rsidRPr="00443AEA">
        <w:rPr>
          <w:rFonts w:ascii="Times New Roman" w:hAnsi="Times New Roman" w:cs="Times New Roman"/>
          <w:b/>
          <w:sz w:val="28"/>
          <w:szCs w:val="28"/>
          <w:lang w:val="kk-KZ"/>
        </w:rPr>
        <w:t>N, шт</w:t>
      </w:r>
      <w:r w:rsidRPr="00443AEA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</w:p>
    <w:p w:rsidR="00634E44" w:rsidRPr="00634E44" w:rsidRDefault="00634E44" w:rsidP="00443AEA">
      <w:pPr>
        <w:pStyle w:val="a3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  <w:lang w:val="kk-KZ"/>
            </w:rPr>
            <m:t>N=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1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∙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2</m:t>
              </m:r>
            </m:sub>
          </m:sSub>
        </m:oMath>
      </m:oMathPara>
    </w:p>
    <w:p w:rsidR="00BE35E8" w:rsidRPr="00443AEA" w:rsidRDefault="00634E44" w:rsidP="00443AEA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443AEA">
        <w:rPr>
          <w:rFonts w:ascii="Times New Roman" w:hAnsi="Times New Roman" w:cs="Times New Roman"/>
          <w:sz w:val="28"/>
          <w:szCs w:val="28"/>
          <w:lang w:val="kk-KZ"/>
        </w:rPr>
        <w:t xml:space="preserve">Шамның талап етілетін жарық ағыны </w:t>
      </w:r>
      <w:r w:rsidRPr="00443AEA">
        <w:rPr>
          <w:rFonts w:ascii="Times New Roman" w:hAnsi="Times New Roman" w:cs="Times New Roman"/>
          <w:b/>
          <w:sz w:val="28"/>
          <w:szCs w:val="28"/>
          <w:lang w:val="kk-KZ"/>
        </w:rPr>
        <w:t>Фр, лм</w:t>
      </w:r>
      <w:r w:rsidRPr="00443AEA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634E44" w:rsidRDefault="00634E44" w:rsidP="00634E44">
      <w:pPr>
        <w:jc w:val="center"/>
        <w:rPr>
          <w:position w:val="-32"/>
          <w:sz w:val="32"/>
          <w:szCs w:val="32"/>
          <w:lang w:val="kk-KZ"/>
        </w:rPr>
      </w:pPr>
      <w:r w:rsidRPr="00634E44">
        <w:rPr>
          <w:position w:val="-28"/>
          <w:sz w:val="32"/>
          <w:szCs w:val="32"/>
        </w:rPr>
        <w:object w:dxaOrig="2020" w:dyaOrig="660">
          <v:shape id="_x0000_i1027" type="#_x0000_t75" style="width:101.25pt;height:33pt" o:ole="">
            <v:imagedata r:id="rId11" o:title=""/>
          </v:shape>
          <o:OLEObject Type="Embed" ProgID="Equation.3" ShapeID="_x0000_i1027" DrawAspect="Content" ObjectID="_1663046572" r:id="rId12"/>
        </w:object>
      </w:r>
    </w:p>
    <w:p w:rsidR="00634E44" w:rsidRPr="00443AEA" w:rsidRDefault="00E954EA" w:rsidP="00443AEA">
      <w:pPr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43AEA">
        <w:rPr>
          <w:rFonts w:ascii="Times New Roman" w:hAnsi="Times New Roman" w:cs="Times New Roman"/>
          <w:sz w:val="28"/>
          <w:szCs w:val="28"/>
          <w:lang w:val="kk-KZ"/>
        </w:rPr>
        <w:t>Жарық ағыны Фр мәніне жуық болатын шам түрі анықтамалық материалдан алынады (шамның атауы, қуаты, жарық ағыны жазылады</w:t>
      </w:r>
      <w:r w:rsidR="00473D51" w:rsidRPr="00443AEA">
        <w:rPr>
          <w:rFonts w:ascii="Times New Roman" w:hAnsi="Times New Roman" w:cs="Times New Roman"/>
          <w:sz w:val="28"/>
          <w:szCs w:val="28"/>
          <w:lang w:val="kk-KZ"/>
        </w:rPr>
        <w:t>, кесте – 5</w:t>
      </w:r>
      <w:r w:rsidRPr="00443AEA"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:rsidR="00E954EA" w:rsidRPr="00443AEA" w:rsidRDefault="00E954EA" w:rsidP="00443AEA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  <w:lang w:val="kk-KZ"/>
            </w:rPr>
            <m:t>∆Ф</m:t>
          </m:r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(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Ф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л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Ф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р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)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Ф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р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</w:rPr>
            <m:t>∙100%</m:t>
          </m:r>
        </m:oMath>
      </m:oMathPara>
    </w:p>
    <w:p w:rsidR="00E954EA" w:rsidRDefault="00E954EA" w:rsidP="00443AEA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Айырмашылық шегі -10</w:t>
      </w:r>
      <w:r w:rsidRPr="00E954EA">
        <w:rPr>
          <w:rFonts w:ascii="Times New Roman" w:hAnsi="Times New Roman" w:cs="Times New Roman"/>
          <w:sz w:val="28"/>
          <w:szCs w:val="28"/>
          <w:lang w:val="kk-KZ"/>
        </w:rPr>
        <w:t xml:space="preserve">%+20% </w:t>
      </w:r>
      <w:r>
        <w:rPr>
          <w:rFonts w:ascii="Times New Roman" w:hAnsi="Times New Roman" w:cs="Times New Roman"/>
          <w:sz w:val="28"/>
          <w:szCs w:val="28"/>
          <w:lang w:val="kk-KZ"/>
        </w:rPr>
        <w:t>аралығында болса, таңдалған шам талапқа сай, егер айырмашылық үлкен болса, есептеуді қайта жүргізу қажет.</w:t>
      </w:r>
    </w:p>
    <w:p w:rsidR="00E954EA" w:rsidRPr="00443AEA" w:rsidRDefault="00716C62" w:rsidP="00443AEA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443AEA">
        <w:rPr>
          <w:rFonts w:ascii="Times New Roman" w:hAnsi="Times New Roman" w:cs="Times New Roman"/>
          <w:sz w:val="28"/>
          <w:szCs w:val="28"/>
          <w:lang w:val="kk-KZ"/>
        </w:rPr>
        <w:t xml:space="preserve">Светильник түрін таңдаймыз. (Егер </w:t>
      </w:r>
      <w:r w:rsidR="00525F5C" w:rsidRPr="00443AEA">
        <w:rPr>
          <w:rFonts w:ascii="Times New Roman" w:hAnsi="Times New Roman" w:cs="Times New Roman"/>
          <w:sz w:val="28"/>
          <w:szCs w:val="28"/>
          <w:lang w:val="kk-KZ"/>
        </w:rPr>
        <w:t xml:space="preserve">жоғарыдағы талаптар орындалса, </w:t>
      </w:r>
      <w:r w:rsidRPr="00443AEA">
        <w:rPr>
          <w:rFonts w:ascii="Times New Roman" w:hAnsi="Times New Roman" w:cs="Times New Roman"/>
          <w:sz w:val="28"/>
          <w:szCs w:val="28"/>
          <w:lang w:val="kk-KZ"/>
        </w:rPr>
        <w:t>Бастапқы болжам бойынша алған светильникті таңдаймыз</w:t>
      </w:r>
      <w:r w:rsidR="00525F5C" w:rsidRPr="00443AEA"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:rsidR="00333A01" w:rsidRPr="00443AEA" w:rsidRDefault="00333A01" w:rsidP="00443AEA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443AEA">
        <w:rPr>
          <w:rFonts w:ascii="Times New Roman" w:hAnsi="Times New Roman" w:cs="Times New Roman"/>
          <w:sz w:val="28"/>
          <w:szCs w:val="28"/>
          <w:lang w:val="kk-KZ"/>
        </w:rPr>
        <w:t>ПРА типі шамның қуатына қарай таңдалады, анықтама материалдан, ПРА-ның белгіленуі, қуаты, тоғы жазылып алынады.</w:t>
      </w:r>
    </w:p>
    <w:p w:rsidR="00525F5C" w:rsidRPr="00443AEA" w:rsidRDefault="00FF39FD" w:rsidP="00443AEA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443AEA">
        <w:rPr>
          <w:rFonts w:ascii="Times New Roman" w:hAnsi="Times New Roman" w:cs="Times New Roman"/>
          <w:sz w:val="28"/>
          <w:szCs w:val="28"/>
          <w:lang w:val="kk-KZ"/>
        </w:rPr>
        <w:t xml:space="preserve">Жарықтандыру жүйесінің қуаты </w:t>
      </w:r>
      <w:r w:rsidRPr="00443AEA">
        <w:rPr>
          <w:rFonts w:ascii="Times New Roman" w:hAnsi="Times New Roman" w:cs="Times New Roman"/>
          <w:b/>
          <w:sz w:val="28"/>
          <w:szCs w:val="28"/>
          <w:lang w:val="kk-KZ"/>
        </w:rPr>
        <w:t>Р</w:t>
      </w:r>
      <w:r w:rsidRPr="00443AE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с</w:t>
      </w:r>
      <w:r w:rsidRPr="00443AEA">
        <w:rPr>
          <w:rFonts w:ascii="Times New Roman" w:hAnsi="Times New Roman" w:cs="Times New Roman"/>
          <w:b/>
          <w:sz w:val="28"/>
          <w:szCs w:val="28"/>
          <w:lang w:val="kk-KZ"/>
        </w:rPr>
        <w:t>, Вт:</w:t>
      </w:r>
    </w:p>
    <w:p w:rsidR="00FF39FD" w:rsidRDefault="00B97372" w:rsidP="00443AEA">
      <w:pPr>
        <w:pStyle w:val="a3"/>
        <w:jc w:val="center"/>
        <w:rPr>
          <w:rFonts w:ascii="Times New Roman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kk-KZ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Р</m:t>
              </m:r>
            </m:e>
            <m:sub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с</m:t>
              </m:r>
            </m:sub>
          </m:sSub>
          <m:r>
            <m:rPr>
              <m:sty m:val="bi"/>
            </m:rPr>
            <w:rPr>
              <w:rFonts w:ascii="Cambria Math" w:hAnsi="Cambria Math" w:cs="Times New Roman"/>
              <w:sz w:val="28"/>
              <w:szCs w:val="28"/>
              <w:lang w:val="en-US"/>
            </w:rPr>
            <m:t>=N∙</m:t>
          </m:r>
          <m:sSub>
            <m:sSubP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</w:rPr>
                <m:t>Р</m:t>
              </m:r>
            </m:e>
            <m:sub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</w:rPr>
                <m:t>л</m:t>
              </m:r>
            </m:sub>
          </m:sSub>
        </m:oMath>
      </m:oMathPara>
    </w:p>
    <w:p w:rsidR="00FF39FD" w:rsidRPr="00443AEA" w:rsidRDefault="001E2A3A" w:rsidP="00443AEA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443AEA">
        <w:rPr>
          <w:rFonts w:ascii="Times New Roman" w:hAnsi="Times New Roman" w:cs="Times New Roman"/>
          <w:sz w:val="28"/>
          <w:szCs w:val="28"/>
          <w:lang w:val="kk-KZ"/>
        </w:rPr>
        <w:t xml:space="preserve">Меншікті қуат </w:t>
      </w:r>
      <w:r w:rsidRPr="00443AEA">
        <w:rPr>
          <w:rFonts w:ascii="Times New Roman" w:hAnsi="Times New Roman" w:cs="Times New Roman"/>
          <w:b/>
          <w:sz w:val="28"/>
          <w:szCs w:val="28"/>
          <w:lang w:val="kk-KZ"/>
        </w:rPr>
        <w:t>Р</w:t>
      </w:r>
      <w:r w:rsidRPr="00443AE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уд</w:t>
      </w:r>
      <w:r w:rsidRPr="00443AEA">
        <w:rPr>
          <w:rFonts w:ascii="Times New Roman" w:hAnsi="Times New Roman" w:cs="Times New Roman"/>
          <w:b/>
          <w:sz w:val="28"/>
          <w:szCs w:val="28"/>
          <w:lang w:val="kk-KZ"/>
        </w:rPr>
        <w:t>, Вт/м</w:t>
      </w:r>
      <w:r w:rsidRPr="00443AEA">
        <w:rPr>
          <w:rFonts w:ascii="Times New Roman" w:hAnsi="Times New Roman" w:cs="Times New Roman"/>
          <w:b/>
          <w:sz w:val="28"/>
          <w:szCs w:val="28"/>
          <w:vertAlign w:val="superscript"/>
          <w:lang w:val="kk-KZ"/>
        </w:rPr>
        <w:t>2</w:t>
      </w:r>
      <w:r w:rsidRPr="00443AEA">
        <w:rPr>
          <w:rFonts w:ascii="Times New Roman" w:hAnsi="Times New Roman" w:cs="Times New Roman"/>
          <w:b/>
          <w:sz w:val="28"/>
          <w:szCs w:val="28"/>
          <w:lang w:val="kk-KZ"/>
        </w:rPr>
        <w:t xml:space="preserve">: </w:t>
      </w:r>
    </w:p>
    <w:p w:rsidR="00F25144" w:rsidRDefault="00B97372" w:rsidP="00443AEA">
      <w:pPr>
        <w:pStyle w:val="a3"/>
        <w:rPr>
          <w:rFonts w:ascii="Times New Roman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Р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уд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P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c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S</m:t>
              </m:r>
            </m:den>
          </m:f>
        </m:oMath>
      </m:oMathPara>
    </w:p>
    <w:p w:rsidR="00F25144" w:rsidRPr="00F25144" w:rsidRDefault="00F25144" w:rsidP="00F25144">
      <w:pPr>
        <w:rPr>
          <w:lang w:val="en-US"/>
        </w:rPr>
      </w:pPr>
    </w:p>
    <w:p w:rsidR="00F25144" w:rsidRDefault="00F25144" w:rsidP="00F25144">
      <w:pPr>
        <w:rPr>
          <w:lang w:val="en-US"/>
        </w:rPr>
      </w:pPr>
    </w:p>
    <w:p w:rsidR="00F25144" w:rsidRDefault="00A36347" w:rsidP="00F2514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A3634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710" cy="8557260"/>
            <wp:effectExtent l="19050" t="0" r="889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557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347" w:rsidRDefault="00A36347" w:rsidP="00F2514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Кесте – 1</w:t>
      </w:r>
    </w:p>
    <w:p w:rsidR="00A36347" w:rsidRDefault="00A36347" w:rsidP="00F2514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A3634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710" cy="6538595"/>
            <wp:effectExtent l="19050" t="0" r="889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6538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347" w:rsidRDefault="00A36347" w:rsidP="00F2514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36347" w:rsidRDefault="00A36347" w:rsidP="00F2514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36347" w:rsidRDefault="00A36347" w:rsidP="00F2514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36347" w:rsidRDefault="00A36347" w:rsidP="00F2514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36347" w:rsidRDefault="00A36347" w:rsidP="00F2514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36347" w:rsidRDefault="00A36347" w:rsidP="00F2514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36347" w:rsidRPr="00F25144" w:rsidRDefault="00A36347" w:rsidP="00F25144">
      <w:pPr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W w:w="9746" w:type="dxa"/>
        <w:jc w:val="right"/>
        <w:tblInd w:w="-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597"/>
        <w:gridCol w:w="2149"/>
      </w:tblGrid>
      <w:tr w:rsidR="00F25144" w:rsidRPr="005F5252" w:rsidTr="00A36347">
        <w:trPr>
          <w:trHeight w:val="549"/>
          <w:jc w:val="right"/>
        </w:trPr>
        <w:tc>
          <w:tcPr>
            <w:tcW w:w="9746" w:type="dxa"/>
            <w:gridSpan w:val="2"/>
            <w:shd w:val="clear" w:color="auto" w:fill="auto"/>
            <w:noWrap/>
            <w:vAlign w:val="center"/>
          </w:tcPr>
          <w:p w:rsidR="00F25144" w:rsidRPr="00F25144" w:rsidRDefault="00F25144" w:rsidP="00F2514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 w:rsidRPr="00F25144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Кесте 2 - Қабырғалар мен төбелердің шағылысу коэффициенттерінің шамалары</w:t>
            </w:r>
          </w:p>
        </w:tc>
      </w:tr>
      <w:tr w:rsidR="00F25144" w:rsidRPr="00F25144" w:rsidTr="00A36347">
        <w:trPr>
          <w:trHeight w:val="549"/>
          <w:jc w:val="right"/>
        </w:trPr>
        <w:tc>
          <w:tcPr>
            <w:tcW w:w="7597" w:type="dxa"/>
            <w:shd w:val="clear" w:color="auto" w:fill="auto"/>
            <w:noWrap/>
            <w:vAlign w:val="center"/>
          </w:tcPr>
          <w:p w:rsidR="00F25144" w:rsidRPr="00F25144" w:rsidRDefault="00F25144" w:rsidP="00F2514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 w:rsidRPr="00F25144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Шағылысу бетінің сипаттамасы</w:t>
            </w:r>
          </w:p>
        </w:tc>
        <w:tc>
          <w:tcPr>
            <w:tcW w:w="2149" w:type="dxa"/>
            <w:shd w:val="clear" w:color="auto" w:fill="auto"/>
            <w:noWrap/>
            <w:vAlign w:val="bottom"/>
          </w:tcPr>
          <w:p w:rsidR="00F25144" w:rsidRPr="00F25144" w:rsidRDefault="00F25144" w:rsidP="00F2514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25144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Шағылысу коэффициенті</w:t>
            </w:r>
            <w:r w:rsidRPr="00F2514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%</w:t>
            </w:r>
          </w:p>
        </w:tc>
      </w:tr>
      <w:tr w:rsidR="00F25144" w:rsidRPr="00F25144" w:rsidTr="00A36347">
        <w:trPr>
          <w:trHeight w:val="563"/>
          <w:jc w:val="right"/>
        </w:trPr>
        <w:tc>
          <w:tcPr>
            <w:tcW w:w="7597" w:type="dxa"/>
            <w:shd w:val="clear" w:color="auto" w:fill="auto"/>
            <w:noWrap/>
            <w:vAlign w:val="bottom"/>
          </w:tcPr>
          <w:p w:rsidR="00F25144" w:rsidRPr="00F25144" w:rsidRDefault="00F25144" w:rsidP="00F2514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2514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Терезе ақ пердемен жабылған</w:t>
            </w:r>
            <w:r w:rsidRPr="00F25144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,</w:t>
            </w:r>
            <w:r w:rsidRPr="00F2514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төбесі</w:t>
            </w:r>
            <w:r w:rsidRPr="00F25144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 xml:space="preserve"> ақ</w:t>
            </w:r>
            <w:r w:rsidRPr="00F2514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қабырғалары әктелген</w:t>
            </w:r>
          </w:p>
        </w:tc>
        <w:tc>
          <w:tcPr>
            <w:tcW w:w="2149" w:type="dxa"/>
            <w:shd w:val="clear" w:color="auto" w:fill="auto"/>
            <w:noWrap/>
            <w:vAlign w:val="center"/>
          </w:tcPr>
          <w:p w:rsidR="00F25144" w:rsidRPr="00F25144" w:rsidRDefault="00F25144" w:rsidP="00F2514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2514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70</w:t>
            </w:r>
          </w:p>
        </w:tc>
      </w:tr>
      <w:tr w:rsidR="00F25144" w:rsidRPr="00F25144" w:rsidTr="00A36347">
        <w:trPr>
          <w:trHeight w:val="841"/>
          <w:jc w:val="right"/>
        </w:trPr>
        <w:tc>
          <w:tcPr>
            <w:tcW w:w="7597" w:type="dxa"/>
            <w:shd w:val="clear" w:color="auto" w:fill="auto"/>
            <w:noWrap/>
            <w:vAlign w:val="bottom"/>
          </w:tcPr>
          <w:p w:rsidR="00F25144" w:rsidRPr="00F25144" w:rsidRDefault="00F25144" w:rsidP="00F2514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25144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Ағартылған қабырға, ылғалды бөлмедегі ағартылған төбе, таза бетон және ашық түсті ағаш төбе</w:t>
            </w:r>
          </w:p>
        </w:tc>
        <w:tc>
          <w:tcPr>
            <w:tcW w:w="2149" w:type="dxa"/>
            <w:shd w:val="clear" w:color="auto" w:fill="auto"/>
            <w:noWrap/>
            <w:vAlign w:val="center"/>
          </w:tcPr>
          <w:p w:rsidR="00F25144" w:rsidRPr="00F25144" w:rsidRDefault="00F25144" w:rsidP="00F2514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2514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</w:tr>
      <w:tr w:rsidR="00F25144" w:rsidRPr="00F25144" w:rsidTr="00A36347">
        <w:trPr>
          <w:trHeight w:val="846"/>
          <w:jc w:val="right"/>
        </w:trPr>
        <w:tc>
          <w:tcPr>
            <w:tcW w:w="7597" w:type="dxa"/>
            <w:shd w:val="clear" w:color="auto" w:fill="auto"/>
            <w:noWrap/>
            <w:vAlign w:val="bottom"/>
          </w:tcPr>
          <w:p w:rsidR="00F25144" w:rsidRPr="00F25144" w:rsidRDefault="00F25144" w:rsidP="00F2514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25144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Лас бөлмедегі бетон төбе, ағаш төбе, терезесі бар бетон қабырға, ашық түсқағазбен жабыстырылған қабырға</w:t>
            </w:r>
          </w:p>
        </w:tc>
        <w:tc>
          <w:tcPr>
            <w:tcW w:w="2149" w:type="dxa"/>
            <w:shd w:val="clear" w:color="auto" w:fill="auto"/>
            <w:noWrap/>
            <w:vAlign w:val="center"/>
          </w:tcPr>
          <w:p w:rsidR="00F25144" w:rsidRPr="00F25144" w:rsidRDefault="00F25144" w:rsidP="00F2514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2514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</w:tr>
      <w:tr w:rsidR="00F25144" w:rsidRPr="00F25144" w:rsidTr="00A36347">
        <w:trPr>
          <w:trHeight w:val="733"/>
          <w:jc w:val="right"/>
        </w:trPr>
        <w:tc>
          <w:tcPr>
            <w:tcW w:w="7597" w:type="dxa"/>
            <w:shd w:val="clear" w:color="auto" w:fill="auto"/>
            <w:noWrap/>
            <w:vAlign w:val="bottom"/>
          </w:tcPr>
          <w:p w:rsidR="00F25144" w:rsidRPr="00F25144" w:rsidRDefault="00F25144" w:rsidP="00F2514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25144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 xml:space="preserve">Шаң тозаңды қабырғалар мен төбе, тұтас терезелі қабырға, қызыл кірпіш, қараңғы түсті түсқағаздар </w:t>
            </w:r>
          </w:p>
        </w:tc>
        <w:tc>
          <w:tcPr>
            <w:tcW w:w="2149" w:type="dxa"/>
            <w:shd w:val="clear" w:color="auto" w:fill="auto"/>
            <w:noWrap/>
            <w:vAlign w:val="center"/>
          </w:tcPr>
          <w:p w:rsidR="00F25144" w:rsidRPr="00F25144" w:rsidRDefault="00F25144" w:rsidP="00F2514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2514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</w:tbl>
    <w:p w:rsidR="00F25144" w:rsidRDefault="00F25144" w:rsidP="00F25144">
      <w:pPr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W w:w="968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91"/>
        <w:gridCol w:w="1966"/>
        <w:gridCol w:w="1923"/>
      </w:tblGrid>
      <w:tr w:rsidR="00A36347" w:rsidRPr="005F5252" w:rsidTr="007D1EAF">
        <w:trPr>
          <w:trHeight w:val="368"/>
        </w:trPr>
        <w:tc>
          <w:tcPr>
            <w:tcW w:w="96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36347" w:rsidRPr="009E3BF3" w:rsidRDefault="00A36347" w:rsidP="0020000A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Кесте -3 Т</w:t>
            </w:r>
            <w:r w:rsidRPr="009E3B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иптік қисық сызықтары бар шамдар үшін ұсынылған </w:t>
            </w:r>
            <w:r w:rsidRPr="00195C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ym w:font="Symbol" w:char="F06C"/>
            </w:r>
            <w:r w:rsidRPr="009E3B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мәндері</w:t>
            </w:r>
          </w:p>
        </w:tc>
      </w:tr>
      <w:tr w:rsidR="00A36347" w:rsidRPr="00195C73" w:rsidTr="007D1EAF">
        <w:trPr>
          <w:trHeight w:val="306"/>
        </w:trPr>
        <w:tc>
          <w:tcPr>
            <w:tcW w:w="5791" w:type="dxa"/>
            <w:tcBorders>
              <w:top w:val="single" w:sz="4" w:space="0" w:color="auto"/>
            </w:tcBorders>
            <w:shd w:val="clear" w:color="auto" w:fill="auto"/>
            <w:noWrap/>
          </w:tcPr>
          <w:p w:rsidR="00A36347" w:rsidRPr="00EC3E47" w:rsidRDefault="00A36347" w:rsidP="0020000A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Жарық күшінің</w:t>
            </w:r>
            <w:r w:rsidRPr="00195C73">
              <w:rPr>
                <w:rFonts w:ascii="Times New Roman" w:hAnsi="Times New Roman" w:cs="Times New Roman"/>
                <w:sz w:val="28"/>
                <w:szCs w:val="28"/>
              </w:rPr>
              <w:t xml:space="preserve"> қисы</w:t>
            </w:r>
            <w:r>
              <w:rPr>
                <w:szCs w:val="28"/>
                <w:lang w:val="kk-KZ"/>
              </w:rPr>
              <w:t>ғы</w:t>
            </w:r>
          </w:p>
        </w:tc>
        <w:tc>
          <w:tcPr>
            <w:tcW w:w="196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A36347" w:rsidRPr="00195C73" w:rsidRDefault="00A36347" w:rsidP="0020000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C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ym w:font="Symbol" w:char="F06C"/>
            </w:r>
            <w:r w:rsidRPr="00195C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</w:p>
        </w:tc>
        <w:tc>
          <w:tcPr>
            <w:tcW w:w="192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A36347" w:rsidRPr="00195C73" w:rsidRDefault="00A36347" w:rsidP="0020000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C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ym w:font="Symbol" w:char="F06C"/>
            </w:r>
            <w:r w:rsidRPr="00195C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</w:t>
            </w:r>
          </w:p>
        </w:tc>
      </w:tr>
      <w:tr w:rsidR="00A36347" w:rsidRPr="00195C73" w:rsidTr="007D1EAF">
        <w:trPr>
          <w:trHeight w:val="306"/>
        </w:trPr>
        <w:tc>
          <w:tcPr>
            <w:tcW w:w="5791" w:type="dxa"/>
            <w:shd w:val="clear" w:color="auto" w:fill="auto"/>
            <w:noWrap/>
          </w:tcPr>
          <w:p w:rsidR="00A36347" w:rsidRPr="00EC3E47" w:rsidRDefault="00A36347" w:rsidP="0020000A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95C73">
              <w:rPr>
                <w:rFonts w:ascii="Times New Roman" w:hAnsi="Times New Roman" w:cs="Times New Roman"/>
                <w:sz w:val="28"/>
                <w:szCs w:val="28"/>
              </w:rPr>
              <w:t>Шоғырланған</w:t>
            </w:r>
            <w:r>
              <w:rPr>
                <w:szCs w:val="28"/>
                <w:lang w:val="kk-KZ"/>
              </w:rPr>
              <w:t xml:space="preserve"> (К)</w:t>
            </w:r>
          </w:p>
        </w:tc>
        <w:tc>
          <w:tcPr>
            <w:tcW w:w="1966" w:type="dxa"/>
            <w:shd w:val="clear" w:color="auto" w:fill="auto"/>
            <w:noWrap/>
            <w:vAlign w:val="bottom"/>
          </w:tcPr>
          <w:p w:rsidR="00A36347" w:rsidRPr="00195C73" w:rsidRDefault="00A36347" w:rsidP="0020000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C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0,6</w:t>
            </w:r>
          </w:p>
        </w:tc>
        <w:tc>
          <w:tcPr>
            <w:tcW w:w="1923" w:type="dxa"/>
            <w:shd w:val="clear" w:color="auto" w:fill="auto"/>
            <w:noWrap/>
            <w:vAlign w:val="bottom"/>
          </w:tcPr>
          <w:p w:rsidR="00A36347" w:rsidRPr="00195C73" w:rsidRDefault="00A36347" w:rsidP="0020000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C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0,6</w:t>
            </w:r>
          </w:p>
        </w:tc>
      </w:tr>
      <w:tr w:rsidR="00A36347" w:rsidRPr="00195C73" w:rsidTr="007D1EAF">
        <w:trPr>
          <w:trHeight w:val="306"/>
        </w:trPr>
        <w:tc>
          <w:tcPr>
            <w:tcW w:w="5791" w:type="dxa"/>
            <w:shd w:val="clear" w:color="auto" w:fill="auto"/>
            <w:noWrap/>
          </w:tcPr>
          <w:p w:rsidR="00A36347" w:rsidRPr="00EC3E47" w:rsidRDefault="00A36347" w:rsidP="0020000A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95C73">
              <w:rPr>
                <w:rFonts w:ascii="Times New Roman" w:hAnsi="Times New Roman" w:cs="Times New Roman"/>
                <w:sz w:val="28"/>
                <w:szCs w:val="28"/>
              </w:rPr>
              <w:t>Терең</w:t>
            </w:r>
            <w:r>
              <w:rPr>
                <w:szCs w:val="28"/>
                <w:lang w:val="kk-KZ"/>
              </w:rPr>
              <w:t xml:space="preserve"> (Г)</w:t>
            </w:r>
          </w:p>
        </w:tc>
        <w:tc>
          <w:tcPr>
            <w:tcW w:w="1966" w:type="dxa"/>
            <w:shd w:val="clear" w:color="auto" w:fill="auto"/>
            <w:noWrap/>
            <w:vAlign w:val="bottom"/>
          </w:tcPr>
          <w:p w:rsidR="00A36347" w:rsidRPr="00195C73" w:rsidRDefault="00A36347" w:rsidP="0020000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C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0,9</w:t>
            </w:r>
          </w:p>
        </w:tc>
        <w:tc>
          <w:tcPr>
            <w:tcW w:w="1923" w:type="dxa"/>
            <w:shd w:val="clear" w:color="auto" w:fill="auto"/>
            <w:noWrap/>
            <w:vAlign w:val="bottom"/>
          </w:tcPr>
          <w:p w:rsidR="00A36347" w:rsidRPr="00195C73" w:rsidRDefault="00A36347" w:rsidP="0020000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C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36347" w:rsidRPr="00195C73" w:rsidTr="007D1EAF">
        <w:trPr>
          <w:trHeight w:val="306"/>
        </w:trPr>
        <w:tc>
          <w:tcPr>
            <w:tcW w:w="5791" w:type="dxa"/>
            <w:shd w:val="clear" w:color="auto" w:fill="auto"/>
            <w:noWrap/>
          </w:tcPr>
          <w:p w:rsidR="00A36347" w:rsidRPr="00EC3E47" w:rsidRDefault="00A36347" w:rsidP="0020000A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95C73">
              <w:rPr>
                <w:rFonts w:ascii="Times New Roman" w:hAnsi="Times New Roman" w:cs="Times New Roman"/>
                <w:sz w:val="28"/>
                <w:szCs w:val="28"/>
              </w:rPr>
              <w:t>Косинус</w:t>
            </w:r>
            <w:r>
              <w:rPr>
                <w:szCs w:val="28"/>
                <w:lang w:val="kk-KZ"/>
              </w:rPr>
              <w:t xml:space="preserve"> (Д)</w:t>
            </w:r>
          </w:p>
        </w:tc>
        <w:tc>
          <w:tcPr>
            <w:tcW w:w="1966" w:type="dxa"/>
            <w:shd w:val="clear" w:color="auto" w:fill="auto"/>
            <w:noWrap/>
            <w:vAlign w:val="bottom"/>
          </w:tcPr>
          <w:p w:rsidR="00A36347" w:rsidRPr="00195C73" w:rsidRDefault="00A36347" w:rsidP="0020000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C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1,4</w:t>
            </w:r>
          </w:p>
        </w:tc>
        <w:tc>
          <w:tcPr>
            <w:tcW w:w="1923" w:type="dxa"/>
            <w:shd w:val="clear" w:color="auto" w:fill="auto"/>
            <w:noWrap/>
            <w:vAlign w:val="bottom"/>
          </w:tcPr>
          <w:p w:rsidR="00A36347" w:rsidRPr="00195C73" w:rsidRDefault="00A36347" w:rsidP="0020000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C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1,6</w:t>
            </w:r>
          </w:p>
        </w:tc>
      </w:tr>
      <w:tr w:rsidR="00A36347" w:rsidRPr="00195C73" w:rsidTr="007D1EAF">
        <w:trPr>
          <w:trHeight w:val="306"/>
        </w:trPr>
        <w:tc>
          <w:tcPr>
            <w:tcW w:w="5791" w:type="dxa"/>
            <w:shd w:val="clear" w:color="auto" w:fill="auto"/>
            <w:noWrap/>
          </w:tcPr>
          <w:p w:rsidR="00A36347" w:rsidRPr="00EC3E47" w:rsidRDefault="00A36347" w:rsidP="0020000A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95C73">
              <w:rPr>
                <w:rFonts w:ascii="Times New Roman" w:hAnsi="Times New Roman" w:cs="Times New Roman"/>
                <w:sz w:val="28"/>
                <w:szCs w:val="28"/>
              </w:rPr>
              <w:t>Бірыңғай</w:t>
            </w:r>
            <w:r>
              <w:rPr>
                <w:szCs w:val="28"/>
                <w:lang w:val="kk-KZ"/>
              </w:rPr>
              <w:t xml:space="preserve"> (М)</w:t>
            </w:r>
          </w:p>
        </w:tc>
        <w:tc>
          <w:tcPr>
            <w:tcW w:w="1966" w:type="dxa"/>
            <w:shd w:val="clear" w:color="auto" w:fill="auto"/>
            <w:noWrap/>
            <w:vAlign w:val="bottom"/>
          </w:tcPr>
          <w:p w:rsidR="00A36347" w:rsidRPr="00195C73" w:rsidRDefault="00A36347" w:rsidP="0020000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C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923" w:type="dxa"/>
            <w:shd w:val="clear" w:color="auto" w:fill="auto"/>
            <w:noWrap/>
            <w:vAlign w:val="bottom"/>
          </w:tcPr>
          <w:p w:rsidR="00A36347" w:rsidRPr="00195C73" w:rsidRDefault="00A36347" w:rsidP="0020000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C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2,6</w:t>
            </w:r>
          </w:p>
        </w:tc>
      </w:tr>
      <w:tr w:rsidR="00A36347" w:rsidRPr="00195C73" w:rsidTr="007D1EAF">
        <w:trPr>
          <w:trHeight w:val="306"/>
        </w:trPr>
        <w:tc>
          <w:tcPr>
            <w:tcW w:w="5791" w:type="dxa"/>
            <w:shd w:val="clear" w:color="auto" w:fill="auto"/>
            <w:noWrap/>
          </w:tcPr>
          <w:p w:rsidR="00A36347" w:rsidRPr="00EC3E47" w:rsidRDefault="00A36347" w:rsidP="0020000A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95C73">
              <w:rPr>
                <w:rFonts w:ascii="Times New Roman" w:hAnsi="Times New Roman" w:cs="Times New Roman"/>
                <w:sz w:val="28"/>
                <w:szCs w:val="28"/>
              </w:rPr>
              <w:t>Жартылай</w:t>
            </w:r>
            <w:r>
              <w:rPr>
                <w:szCs w:val="28"/>
                <w:lang w:val="kk-KZ"/>
              </w:rPr>
              <w:t xml:space="preserve"> кең (Л)</w:t>
            </w:r>
          </w:p>
        </w:tc>
        <w:tc>
          <w:tcPr>
            <w:tcW w:w="1966" w:type="dxa"/>
            <w:shd w:val="clear" w:color="auto" w:fill="auto"/>
            <w:noWrap/>
            <w:vAlign w:val="bottom"/>
          </w:tcPr>
          <w:p w:rsidR="00A36347" w:rsidRPr="00195C73" w:rsidRDefault="00A36347" w:rsidP="0020000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C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1,6</w:t>
            </w:r>
          </w:p>
        </w:tc>
        <w:tc>
          <w:tcPr>
            <w:tcW w:w="1923" w:type="dxa"/>
            <w:shd w:val="clear" w:color="auto" w:fill="auto"/>
            <w:noWrap/>
            <w:vAlign w:val="bottom"/>
          </w:tcPr>
          <w:p w:rsidR="00A36347" w:rsidRPr="00195C73" w:rsidRDefault="00A36347" w:rsidP="0020000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5C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1,8</w:t>
            </w:r>
          </w:p>
        </w:tc>
      </w:tr>
    </w:tbl>
    <w:p w:rsidR="007D1EAF" w:rsidRDefault="007D1EAF" w:rsidP="00F2514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D1EAF" w:rsidRDefault="007D1EAF" w:rsidP="00F2514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36347" w:rsidRDefault="007D1EAF" w:rsidP="00F2514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D1EAF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05586" cy="2608028"/>
            <wp:effectExtent l="19050" t="0" r="9414" b="0"/>
            <wp:docPr id="3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33231" t="51409" r="29556" b="183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586" cy="2608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1EAF" w:rsidRPr="00F25144" w:rsidRDefault="007D1EAF" w:rsidP="00F2514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Кесте - 4</w:t>
      </w:r>
    </w:p>
    <w:p w:rsidR="007D1EAF" w:rsidRDefault="007D1EAF" w:rsidP="007D1EAF">
      <w:pPr>
        <w:ind w:right="-20"/>
        <w:rPr>
          <w:rFonts w:ascii="Times New Roman" w:eastAsia="Times New Roman" w:hAnsi="Times New Roman" w:cs="Times New Roman"/>
          <w:i/>
          <w:spacing w:val="1"/>
          <w:sz w:val="28"/>
          <w:szCs w:val="28"/>
          <w:lang w:val="kk-KZ"/>
        </w:rPr>
      </w:pPr>
      <w:r w:rsidRPr="007D1EAF">
        <w:rPr>
          <w:rFonts w:ascii="Times New Roman" w:eastAsia="Times New Roman" w:hAnsi="Times New Roman" w:cs="Times New Roman"/>
          <w:i/>
          <w:noProof/>
          <w:spacing w:val="1"/>
          <w:sz w:val="28"/>
          <w:szCs w:val="28"/>
          <w:lang w:eastAsia="ru-RU"/>
        </w:rPr>
        <w:drawing>
          <wp:inline distT="0" distB="0" distL="0" distR="0">
            <wp:extent cx="5371935" cy="4810539"/>
            <wp:effectExtent l="19050" t="0" r="165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32983" t="26465" r="29701" b="140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1935" cy="4810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6EE1" w:rsidRDefault="00AF6EE1" w:rsidP="00F25144">
      <w:pPr>
        <w:ind w:left="1875" w:right="-20"/>
        <w:rPr>
          <w:rFonts w:ascii="Times New Roman" w:eastAsia="Times New Roman" w:hAnsi="Times New Roman" w:cs="Times New Roman"/>
          <w:i/>
          <w:spacing w:val="1"/>
          <w:sz w:val="28"/>
          <w:szCs w:val="28"/>
          <w:lang w:val="kk-KZ"/>
        </w:rPr>
      </w:pPr>
    </w:p>
    <w:p w:rsidR="00F25144" w:rsidRPr="00F25144" w:rsidRDefault="00F25144" w:rsidP="00F25144">
      <w:pPr>
        <w:spacing w:before="7" w:line="120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AF6EE1" w:rsidRPr="001914DA" w:rsidRDefault="00AF6EE1" w:rsidP="00AF6EE1">
      <w:pPr>
        <w:spacing w:after="0" w:line="240" w:lineRule="auto"/>
        <w:ind w:left="1875" w:right="-20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i/>
          <w:spacing w:val="1"/>
          <w:sz w:val="24"/>
          <w:szCs w:val="24"/>
          <w:lang w:val="kk-KZ"/>
        </w:rPr>
        <w:lastRenderedPageBreak/>
        <w:t xml:space="preserve">Қосымша А. 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Люминисцентті шамға арналған шырақтардың (светильник) сипаттамалары</w:t>
      </w:r>
    </w:p>
    <w:p w:rsidR="00AF6EE1" w:rsidRPr="000B412F" w:rsidRDefault="00AF6EE1" w:rsidP="00AF6EE1">
      <w:pPr>
        <w:spacing w:before="7" w:after="0" w:line="120" w:lineRule="exact"/>
        <w:rPr>
          <w:sz w:val="12"/>
          <w:szCs w:val="12"/>
          <w:lang w:val="kk-KZ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/>
      </w:tblPr>
      <w:tblGrid>
        <w:gridCol w:w="1721"/>
        <w:gridCol w:w="1117"/>
        <w:gridCol w:w="2000"/>
        <w:gridCol w:w="1836"/>
        <w:gridCol w:w="1069"/>
        <w:gridCol w:w="1937"/>
      </w:tblGrid>
      <w:tr w:rsidR="00AF6EE1" w:rsidTr="0020000A">
        <w:trPr>
          <w:trHeight w:hRule="exact" w:val="583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623" w:right="5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</w:p>
          <w:p w:rsidR="00AF6EE1" w:rsidRDefault="00AF6EE1" w:rsidP="0020000A">
            <w:pPr>
              <w:spacing w:after="0" w:line="240" w:lineRule="auto"/>
              <w:ind w:left="179" w:right="1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ильн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before="3" w:after="0" w:line="240" w:lineRule="auto"/>
              <w:ind w:left="34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</w:p>
          <w:p w:rsidR="00AF6EE1" w:rsidRDefault="00AF6EE1" w:rsidP="0020000A">
            <w:pPr>
              <w:spacing w:after="0" w:line="240" w:lineRule="auto"/>
              <w:ind w:left="3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КСС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before="3" w:after="0" w:line="240" w:lineRule="auto"/>
              <w:ind w:left="352" w:right="290" w:firstLine="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Габ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ые р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ры,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669" w:right="6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</w:p>
          <w:p w:rsidR="00AF6EE1" w:rsidRDefault="00AF6EE1" w:rsidP="0020000A">
            <w:pPr>
              <w:spacing w:after="0" w:line="240" w:lineRule="auto"/>
              <w:ind w:left="237" w:right="2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ильн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32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</w:p>
          <w:p w:rsidR="00AF6EE1" w:rsidRDefault="00AF6EE1" w:rsidP="0020000A">
            <w:pPr>
              <w:spacing w:after="0" w:line="240" w:lineRule="auto"/>
              <w:ind w:left="2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КСС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34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Габ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ые</w:t>
            </w:r>
          </w:p>
          <w:p w:rsidR="00AF6EE1" w:rsidRDefault="00AF6EE1" w:rsidP="0020000A">
            <w:pPr>
              <w:spacing w:after="0" w:line="240" w:lineRule="auto"/>
              <w:ind w:left="3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ры,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AF6EE1" w:rsidTr="0020000A">
        <w:trPr>
          <w:trHeight w:hRule="exact" w:val="308"/>
        </w:trPr>
        <w:tc>
          <w:tcPr>
            <w:tcW w:w="4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70" w:lineRule="exact"/>
              <w:ind w:left="4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в. по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4842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70" w:lineRule="exact"/>
              <w:ind w:left="4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ьник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общ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AF6EE1" w:rsidTr="0020000A">
        <w:trPr>
          <w:trHeight w:hRule="exact" w:val="286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П24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405" w:right="39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680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35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Д-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124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>5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75</w:t>
            </w:r>
          </w:p>
        </w:tc>
      </w:tr>
      <w:tr w:rsidR="00AF6EE1" w:rsidTr="0020000A">
        <w:trPr>
          <w:trHeight w:hRule="exact" w:val="283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72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П24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position w:val="1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position w:val="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405" w:right="39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72" w:lineRule="exact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1290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position w:val="1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position w:val="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position w:val="1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position w:val="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72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6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15"/>
                <w:w w:val="99"/>
                <w:sz w:val="24"/>
                <w:szCs w:val="24"/>
              </w:rPr>
              <w:t>1</w:t>
            </w:r>
            <w:r>
              <w:rPr>
                <w:rFonts w:ascii="Symbol" w:eastAsia="Symbol" w:hAnsi="Symbol" w:cs="Symbol"/>
                <w:w w:val="99"/>
                <w:position w:val="1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22"/>
                <w:w w:val="99"/>
                <w:position w:val="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3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Д, Г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72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640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position w:val="1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position w:val="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position w:val="1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position w:val="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</w:tr>
      <w:tr w:rsidR="00AF6EE1" w:rsidTr="0020000A">
        <w:trPr>
          <w:trHeight w:hRule="exact" w:val="283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П24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405" w:right="39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1590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6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15"/>
                <w:w w:val="99"/>
                <w:sz w:val="24"/>
                <w:szCs w:val="24"/>
              </w:rPr>
              <w:t>4</w:t>
            </w:r>
            <w:r>
              <w:rPr>
                <w:rFonts w:ascii="Symbol" w:eastAsia="Symbol" w:hAnsi="Symbol" w:cs="Symbol"/>
                <w:w w:val="99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22"/>
                <w:w w:val="99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18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410" w:right="39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624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624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</w:tr>
      <w:tr w:rsidR="00AF6EE1" w:rsidTr="0020000A">
        <w:trPr>
          <w:trHeight w:hRule="exact" w:val="286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П06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3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Д-2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612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410" w:right="3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65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>5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85</w:t>
            </w:r>
          </w:p>
        </w:tc>
      </w:tr>
      <w:tr w:rsidR="00AF6EE1" w:rsidTr="0020000A">
        <w:trPr>
          <w:trHeight w:hRule="exact" w:val="283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72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П02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position w:val="1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position w:val="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3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Д-2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72" w:lineRule="exact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1234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position w:val="1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position w:val="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position w:val="1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position w:val="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72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15"/>
                <w:w w:val="99"/>
                <w:sz w:val="24"/>
                <w:szCs w:val="24"/>
              </w:rPr>
              <w:t>2</w:t>
            </w:r>
            <w:r>
              <w:rPr>
                <w:rFonts w:ascii="Symbol" w:eastAsia="Symbol" w:hAnsi="Symbol" w:cs="Symbol"/>
                <w:w w:val="99"/>
                <w:position w:val="1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22"/>
                <w:w w:val="99"/>
                <w:position w:val="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40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408" w:right="3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72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1250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position w:val="1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position w:val="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position w:val="1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position w:val="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AF6EE1" w:rsidTr="0020000A">
        <w:trPr>
          <w:trHeight w:hRule="exact" w:val="283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П02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3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Д-2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1534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6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15"/>
                <w:w w:val="99"/>
                <w:sz w:val="24"/>
                <w:szCs w:val="24"/>
              </w:rPr>
              <w:t>2</w:t>
            </w:r>
            <w:r>
              <w:rPr>
                <w:rFonts w:ascii="Symbol" w:eastAsia="Symbol" w:hAnsi="Symbol" w:cs="Symbol"/>
                <w:w w:val="99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22"/>
                <w:w w:val="99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65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408" w:right="3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1550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AF6EE1" w:rsidTr="0020000A">
        <w:trPr>
          <w:trHeight w:hRule="exact" w:val="286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П03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30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М, Д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1695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310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6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15"/>
                <w:w w:val="99"/>
                <w:sz w:val="24"/>
                <w:szCs w:val="24"/>
              </w:rPr>
              <w:t>4</w:t>
            </w:r>
            <w:r>
              <w:rPr>
                <w:rFonts w:ascii="Symbol" w:eastAsia="Symbol" w:hAnsi="Symbol" w:cs="Symbol"/>
                <w:w w:val="99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22"/>
                <w:w w:val="99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408" w:right="3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645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390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AF6EE1" w:rsidTr="0020000A">
        <w:trPr>
          <w:trHeight w:hRule="exact" w:val="283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72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П13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position w:val="1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position w:val="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2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Л,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72" w:lineRule="exact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1246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position w:val="1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position w:val="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480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position w:val="1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position w:val="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72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6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15"/>
                <w:w w:val="99"/>
                <w:sz w:val="24"/>
                <w:szCs w:val="24"/>
              </w:rPr>
              <w:t>4</w:t>
            </w:r>
            <w:r>
              <w:rPr>
                <w:rFonts w:ascii="Symbol" w:eastAsia="Symbol" w:hAnsi="Symbol" w:cs="Symbol"/>
                <w:w w:val="99"/>
                <w:position w:val="1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22"/>
                <w:w w:val="99"/>
                <w:position w:val="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40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408" w:right="3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72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1255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position w:val="1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position w:val="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390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position w:val="1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position w:val="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AF6EE1" w:rsidTr="0020000A">
        <w:trPr>
          <w:trHeight w:hRule="exact" w:val="283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П13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2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Л,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1546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480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6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15"/>
                <w:w w:val="99"/>
                <w:sz w:val="24"/>
                <w:szCs w:val="24"/>
              </w:rPr>
              <w:t>6</w:t>
            </w:r>
            <w:r>
              <w:rPr>
                <w:rFonts w:ascii="Symbol" w:eastAsia="Symbol" w:hAnsi="Symbol" w:cs="Symbol"/>
                <w:w w:val="99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22"/>
                <w:w w:val="99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40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408" w:right="3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1250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560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AF6EE1" w:rsidTr="0020000A">
        <w:trPr>
          <w:trHeight w:hRule="exact" w:val="286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П02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429" w:right="4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1240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О05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3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Д, Г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700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AF6EE1" w:rsidTr="0020000A">
        <w:trPr>
          <w:trHeight w:hRule="exact" w:val="284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8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П03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8" w:lineRule="exact"/>
              <w:ind w:left="429" w:right="4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8" w:lineRule="exact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766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210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8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О02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8" w:lineRule="exact"/>
              <w:ind w:left="322" w:right="3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8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1265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292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AF6EE1" w:rsidTr="0020000A">
        <w:trPr>
          <w:trHeight w:hRule="exact" w:val="283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П2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5-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441" w:right="4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595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595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О02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322" w:right="3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1265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410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AF6EE1" w:rsidTr="0020000A">
        <w:trPr>
          <w:trHeight w:hRule="exact" w:val="286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ЛБ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3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429" w:right="4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620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195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О02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322" w:right="3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1565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292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AF6EE1" w:rsidTr="0020000A">
        <w:trPr>
          <w:trHeight w:hRule="exact" w:val="274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2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</w:rPr>
              <w:t>ЛБ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9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3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</w:rPr>
              <w:t>40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2" w:lineRule="exact"/>
              <w:ind w:left="429" w:right="4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2" w:lineRule="exact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</w:rPr>
              <w:t>1240</w:t>
            </w:r>
            <w:r>
              <w:rPr>
                <w:rFonts w:ascii="Times New Roman" w:eastAsia="Times New Roman" w:hAnsi="Times New Roman" w:cs="Times New Roman"/>
                <w:spacing w:val="-42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</w:rPr>
              <w:t>295</w:t>
            </w:r>
            <w:r>
              <w:rPr>
                <w:rFonts w:ascii="Times New Roman" w:eastAsia="Times New Roman" w:hAnsi="Times New Roman" w:cs="Times New Roman"/>
                <w:spacing w:val="-42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</w:rPr>
              <w:t>165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2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position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</w:rPr>
              <w:t>О02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2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</w:rPr>
              <w:t>80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2" w:lineRule="exact"/>
              <w:ind w:left="322" w:right="3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</w:rPr>
              <w:t>2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2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</w:rPr>
              <w:t>1565</w:t>
            </w:r>
            <w:r>
              <w:rPr>
                <w:rFonts w:ascii="Times New Roman" w:eastAsia="Times New Roman" w:hAnsi="Times New Roman" w:cs="Times New Roman"/>
                <w:spacing w:val="-43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</w:rPr>
              <w:t>292</w:t>
            </w:r>
            <w:r>
              <w:rPr>
                <w:rFonts w:ascii="Times New Roman" w:eastAsia="Times New Roman" w:hAnsi="Times New Roman" w:cs="Times New Roman"/>
                <w:spacing w:val="-43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</w:rPr>
              <w:t>102</w:t>
            </w:r>
          </w:p>
        </w:tc>
      </w:tr>
      <w:tr w:rsidR="00AF6EE1" w:rsidTr="0020000A">
        <w:trPr>
          <w:trHeight w:hRule="exact" w:val="283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ЛБ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3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429" w:right="4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1630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545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О05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322" w:right="3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1255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405</w:t>
            </w:r>
          </w:p>
        </w:tc>
      </w:tr>
      <w:tr w:rsidR="00AF6EE1" w:rsidTr="0020000A">
        <w:trPr>
          <w:trHeight w:hRule="exact" w:val="286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ЛПП2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0-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3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429" w:right="4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680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О01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2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2, Г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600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AF6EE1" w:rsidTr="0020000A">
        <w:trPr>
          <w:trHeight w:hRule="exact" w:val="283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ЛПП2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0-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3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429" w:right="4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1235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О01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2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2, Г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1226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AF6EE1" w:rsidTr="0020000A">
        <w:trPr>
          <w:trHeight w:hRule="exact" w:val="283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ЛПП2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0-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3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429" w:right="4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1585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О01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34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1560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290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AF6EE1" w:rsidTr="0020000A">
        <w:trPr>
          <w:trHeight w:hRule="exact" w:val="286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3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405" w:right="39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912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365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О13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408" w:right="3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595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592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</w:tr>
      <w:tr w:rsidR="00AF6EE1" w:rsidTr="0020000A">
        <w:trPr>
          <w:trHeight w:hRule="exact" w:val="283"/>
        </w:trPr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3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405" w:right="39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1648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265</w:t>
            </w:r>
            <w:r>
              <w:rPr>
                <w:rFonts w:ascii="Times New Roman" w:eastAsia="Times New Roman" w:hAnsi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О13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2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408" w:right="3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1195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1255</w:t>
            </w:r>
            <w:r>
              <w:rPr>
                <w:rFonts w:ascii="Times New Roman" w:eastAsia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w w:val="98"/>
                <w:sz w:val="27"/>
                <w:szCs w:val="27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31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</w:tr>
    </w:tbl>
    <w:p w:rsidR="00AF6EE1" w:rsidRDefault="00AF6EE1" w:rsidP="00AF6EE1"/>
    <w:p w:rsidR="00AF6EE1" w:rsidRDefault="00AF6EE1" w:rsidP="00AF6EE1">
      <w:pPr>
        <w:spacing w:after="0" w:line="240" w:lineRule="auto"/>
        <w:ind w:left="1336" w:right="-20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AF6EE1" w:rsidRDefault="00AF6EE1" w:rsidP="00AF6EE1">
      <w:pPr>
        <w:spacing w:after="0" w:line="240" w:lineRule="auto"/>
        <w:ind w:left="1336" w:right="-20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AF6EE1" w:rsidRPr="00DB6E8A" w:rsidRDefault="00AF6EE1" w:rsidP="00AF6EE1">
      <w:pPr>
        <w:spacing w:after="0" w:line="240" w:lineRule="auto"/>
        <w:ind w:left="1336" w:right="-20"/>
        <w:rPr>
          <w:rFonts w:ascii="Times New Roman" w:eastAsia="Times New Roman" w:hAnsi="Times New Roman" w:cs="Times New Roman"/>
          <w:sz w:val="24"/>
          <w:szCs w:val="24"/>
        </w:rPr>
      </w:pPr>
      <w:r w:rsidRPr="00DB6E8A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DB6E8A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DB6E8A">
        <w:rPr>
          <w:rFonts w:ascii="Times New Roman" w:eastAsia="Times New Roman" w:hAnsi="Times New Roman" w:cs="Times New Roman"/>
          <w:spacing w:val="2"/>
          <w:sz w:val="24"/>
          <w:szCs w:val="24"/>
        </w:rPr>
        <w:t>х</w:t>
      </w:r>
      <w:r w:rsidRPr="00DB6E8A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DB6E8A">
        <w:rPr>
          <w:rFonts w:ascii="Times New Roman" w:eastAsia="Times New Roman" w:hAnsi="Times New Roman" w:cs="Times New Roman"/>
          <w:spacing w:val="-1"/>
          <w:sz w:val="24"/>
          <w:szCs w:val="24"/>
        </w:rPr>
        <w:t>чес</w:t>
      </w:r>
      <w:r w:rsidRPr="00DB6E8A">
        <w:rPr>
          <w:rFonts w:ascii="Times New Roman" w:eastAsia="Times New Roman" w:hAnsi="Times New Roman" w:cs="Times New Roman"/>
          <w:spacing w:val="1"/>
          <w:sz w:val="24"/>
          <w:szCs w:val="24"/>
        </w:rPr>
        <w:t>ки</w:t>
      </w:r>
      <w:r w:rsidRPr="00DB6E8A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DB6E8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B6E8A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DB6E8A">
        <w:rPr>
          <w:rFonts w:ascii="Times New Roman" w:eastAsia="Times New Roman" w:hAnsi="Times New Roman" w:cs="Times New Roman"/>
          <w:spacing w:val="-1"/>
          <w:sz w:val="24"/>
          <w:szCs w:val="24"/>
        </w:rPr>
        <w:t>ан</w:t>
      </w:r>
      <w:r w:rsidRPr="00DB6E8A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DB6E8A">
        <w:rPr>
          <w:rFonts w:ascii="Times New Roman" w:eastAsia="Times New Roman" w:hAnsi="Times New Roman" w:cs="Times New Roman"/>
          <w:sz w:val="24"/>
          <w:szCs w:val="24"/>
        </w:rPr>
        <w:t>ые</w:t>
      </w:r>
      <w:r w:rsidRPr="00DB6E8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с</w:t>
      </w:r>
      <w:r w:rsidRPr="00DB6E8A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DB6E8A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DB6E8A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DB6E8A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DB6E8A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DB6E8A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DB6E8A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DB6E8A">
        <w:rPr>
          <w:rFonts w:ascii="Times New Roman" w:eastAsia="Times New Roman" w:hAnsi="Times New Roman" w:cs="Times New Roman"/>
          <w:spacing w:val="1"/>
          <w:sz w:val="24"/>
          <w:szCs w:val="24"/>
        </w:rPr>
        <w:t>ик</w:t>
      </w:r>
      <w:r w:rsidRPr="00DB6E8A">
        <w:rPr>
          <w:rFonts w:ascii="Times New Roman" w:eastAsia="Times New Roman" w:hAnsi="Times New Roman" w:cs="Times New Roman"/>
          <w:sz w:val="24"/>
          <w:szCs w:val="24"/>
        </w:rPr>
        <w:t>ов с</w:t>
      </w:r>
      <w:r w:rsidRPr="00DB6E8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B6E8A"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DB6E8A">
        <w:rPr>
          <w:rFonts w:ascii="Times New Roman" w:eastAsia="Times New Roman" w:hAnsi="Times New Roman" w:cs="Times New Roman"/>
          <w:spacing w:val="1"/>
          <w:sz w:val="24"/>
          <w:szCs w:val="24"/>
        </w:rPr>
        <w:t>Л</w:t>
      </w:r>
      <w:r w:rsidRPr="00DB6E8A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DB6E8A">
        <w:rPr>
          <w:rFonts w:ascii="Times New Roman" w:eastAsia="Times New Roman" w:hAnsi="Times New Roman" w:cs="Times New Roman"/>
          <w:sz w:val="24"/>
          <w:szCs w:val="24"/>
        </w:rPr>
        <w:t xml:space="preserve">Д и </w:t>
      </w:r>
      <w:r w:rsidRPr="00DB6E8A">
        <w:rPr>
          <w:rFonts w:ascii="Times New Roman" w:eastAsia="Times New Roman" w:hAnsi="Times New Roman" w:cs="Times New Roman"/>
          <w:spacing w:val="-2"/>
          <w:sz w:val="24"/>
          <w:szCs w:val="24"/>
        </w:rPr>
        <w:t>Л</w:t>
      </w:r>
      <w:r w:rsidRPr="00DB6E8A">
        <w:rPr>
          <w:rFonts w:ascii="Times New Roman" w:eastAsia="Times New Roman" w:hAnsi="Times New Roman" w:cs="Times New Roman"/>
          <w:sz w:val="24"/>
          <w:szCs w:val="24"/>
        </w:rPr>
        <w:t xml:space="preserve">Н </w:t>
      </w:r>
      <w:r w:rsidRPr="00DB6E8A"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Pr="00DB6E8A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DB6E8A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DB6E8A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DB6E8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B6E8A">
        <w:rPr>
          <w:rFonts w:ascii="Times New Roman" w:eastAsia="Times New Roman" w:hAnsi="Times New Roman" w:cs="Times New Roman"/>
          <w:spacing w:val="-1"/>
          <w:sz w:val="24"/>
          <w:szCs w:val="24"/>
        </w:rPr>
        <w:t>ы</w:t>
      </w:r>
      <w:r w:rsidRPr="00DB6E8A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DB6E8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с</w:t>
      </w:r>
      <w:r w:rsidRPr="00DB6E8A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DB6E8A">
        <w:rPr>
          <w:rFonts w:ascii="Times New Roman" w:eastAsia="Times New Roman" w:hAnsi="Times New Roman" w:cs="Times New Roman"/>
          <w:sz w:val="24"/>
          <w:szCs w:val="24"/>
        </w:rPr>
        <w:t xml:space="preserve">лы </w:t>
      </w:r>
      <w:r w:rsidRPr="00DB6E8A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DB6E8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B6E8A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DB6E8A">
        <w:rPr>
          <w:rFonts w:ascii="Times New Roman" w:eastAsia="Times New Roman" w:hAnsi="Times New Roman" w:cs="Times New Roman"/>
          <w:spacing w:val="3"/>
          <w:sz w:val="24"/>
          <w:szCs w:val="24"/>
        </w:rPr>
        <w:t>т</w:t>
      </w:r>
      <w:r w:rsidRPr="00DB6E8A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DB6E8A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AF6EE1" w:rsidRPr="00DB6E8A" w:rsidRDefault="00AF6EE1" w:rsidP="00AF6EE1">
      <w:pPr>
        <w:spacing w:before="7" w:after="0" w:line="120" w:lineRule="exact"/>
        <w:rPr>
          <w:sz w:val="12"/>
          <w:szCs w:val="12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327"/>
        <w:gridCol w:w="1899"/>
        <w:gridCol w:w="1378"/>
        <w:gridCol w:w="1306"/>
        <w:gridCol w:w="1568"/>
        <w:gridCol w:w="1553"/>
      </w:tblGrid>
      <w:tr w:rsidR="00AF6EE1" w:rsidTr="0020000A">
        <w:trPr>
          <w:trHeight w:hRule="exact" w:val="838"/>
        </w:trPr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415" w:right="4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</w:p>
          <w:p w:rsidR="00AF6EE1" w:rsidRDefault="00AF6EE1" w:rsidP="0020000A">
            <w:pPr>
              <w:spacing w:after="0" w:line="240" w:lineRule="auto"/>
              <w:ind w:left="113" w:right="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ка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before="7" w:after="0" w:line="260" w:lineRule="exact"/>
              <w:rPr>
                <w:sz w:val="26"/>
                <w:szCs w:val="26"/>
              </w:rPr>
            </w:pPr>
          </w:p>
          <w:p w:rsidR="00AF6EE1" w:rsidRDefault="00AF6EE1" w:rsidP="0020000A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before="8" w:after="0" w:line="120" w:lineRule="exact"/>
              <w:rPr>
                <w:sz w:val="12"/>
                <w:szCs w:val="12"/>
              </w:rPr>
            </w:pPr>
          </w:p>
          <w:p w:rsidR="00AF6EE1" w:rsidRDefault="00AF6EE1" w:rsidP="0020000A">
            <w:pPr>
              <w:spacing w:after="0" w:line="240" w:lineRule="auto"/>
              <w:ind w:left="100" w:right="1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Мощ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before="8" w:after="0" w:line="120" w:lineRule="exact"/>
              <w:rPr>
                <w:sz w:val="12"/>
                <w:szCs w:val="12"/>
              </w:rPr>
            </w:pPr>
          </w:p>
          <w:p w:rsidR="00AF6EE1" w:rsidRDefault="00AF6EE1" w:rsidP="0020000A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AF6EE1" w:rsidRDefault="00AF6EE1" w:rsidP="0020000A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before="7" w:after="0" w:line="260" w:lineRule="exact"/>
              <w:rPr>
                <w:sz w:val="26"/>
                <w:szCs w:val="26"/>
              </w:rPr>
            </w:pPr>
          </w:p>
          <w:p w:rsidR="00AF6EE1" w:rsidRDefault="00AF6EE1" w:rsidP="0020000A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before="8" w:after="0" w:line="120" w:lineRule="exact"/>
              <w:rPr>
                <w:sz w:val="12"/>
                <w:szCs w:val="12"/>
              </w:rPr>
            </w:pPr>
          </w:p>
          <w:p w:rsidR="00AF6EE1" w:rsidRDefault="00AF6EE1" w:rsidP="0020000A">
            <w:pPr>
              <w:spacing w:after="0" w:line="240" w:lineRule="auto"/>
              <w:ind w:left="102" w:right="2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Мощ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ть л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ы,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AF6EE1" w:rsidRPr="00DB6E8A" w:rsidTr="0020000A">
        <w:trPr>
          <w:trHeight w:hRule="exact" w:val="562"/>
        </w:trPr>
        <w:tc>
          <w:tcPr>
            <w:tcW w:w="46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130" w:lineRule="exact"/>
              <w:rPr>
                <w:sz w:val="13"/>
                <w:szCs w:val="13"/>
              </w:rPr>
            </w:pPr>
          </w:p>
          <w:p w:rsidR="00AF6EE1" w:rsidRDefault="00AF6EE1" w:rsidP="0020000A">
            <w:pPr>
              <w:spacing w:after="0" w:line="240" w:lineRule="auto"/>
              <w:ind w:left="11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4427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Pr="00DB6E8A" w:rsidRDefault="00AF6EE1" w:rsidP="0020000A">
            <w:pPr>
              <w:spacing w:after="0" w:line="267" w:lineRule="exact"/>
              <w:ind w:left="119" w:right="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E8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С</w:t>
            </w:r>
            <w:r w:rsidRPr="00DB6E8A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в</w:t>
            </w:r>
            <w:r w:rsidRPr="00DB6E8A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е</w:t>
            </w:r>
            <w:r w:rsidRPr="00DB6E8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ти</w:t>
            </w:r>
            <w:r w:rsidRPr="00DB6E8A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л</w:t>
            </w:r>
            <w:r w:rsidRPr="00DB6E8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ьник</w:t>
            </w:r>
            <w:r w:rsidRPr="00DB6E8A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DB6E8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DB6E8A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DB6E8A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DB6E8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Л</w:t>
            </w:r>
            <w:r w:rsidRPr="00DB6E8A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DB6E8A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DB6E8A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дл</w:t>
            </w:r>
            <w:r w:rsidRPr="00DB6E8A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DB6E8A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DB6E8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п</w:t>
            </w:r>
            <w:r w:rsidRPr="00DB6E8A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ро</w:t>
            </w:r>
            <w:r w:rsidRPr="00DB6E8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</w:t>
            </w:r>
            <w:r w:rsidRPr="00DB6E8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</w:t>
            </w:r>
            <w:r w:rsidRPr="00DB6E8A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в</w:t>
            </w:r>
            <w:r w:rsidRPr="00DB6E8A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од</w:t>
            </w:r>
            <w:r w:rsidRPr="00DB6E8A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с</w:t>
            </w:r>
            <w:r w:rsidRPr="00DB6E8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т</w:t>
            </w:r>
            <w:r w:rsidRPr="00DB6E8A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в</w:t>
            </w:r>
            <w:r w:rsidRPr="00DB6E8A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е</w:t>
            </w:r>
            <w:r w:rsidRPr="00DB6E8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</w:t>
            </w:r>
            <w:r w:rsidRPr="00DB6E8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н</w:t>
            </w:r>
            <w:r w:rsidRPr="00DB6E8A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ы</w:t>
            </w:r>
            <w:r w:rsidRPr="00DB6E8A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  <w:p w:rsidR="00AF6EE1" w:rsidRPr="00DB6E8A" w:rsidRDefault="00AF6EE1" w:rsidP="0020000A">
            <w:pPr>
              <w:spacing w:after="0" w:line="240" w:lineRule="auto"/>
              <w:ind w:left="1600" w:right="15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E8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п</w:t>
            </w:r>
            <w:r w:rsidRPr="00DB6E8A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о</w:t>
            </w:r>
            <w:r w:rsidRPr="00DB6E8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ме</w:t>
            </w:r>
            <w:r w:rsidRPr="00DB6E8A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щ</w:t>
            </w:r>
            <w:r w:rsidRPr="00DB6E8A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е</w:t>
            </w:r>
            <w:r w:rsidRPr="00DB6E8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ни</w:t>
            </w:r>
            <w:r w:rsidRPr="00DB6E8A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AF6EE1" w:rsidTr="0020000A">
        <w:trPr>
          <w:trHeight w:hRule="exact" w:val="562"/>
        </w:trPr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СП05,</w:t>
            </w:r>
          </w:p>
          <w:p w:rsidR="00AF6EE1" w:rsidRDefault="00AF6EE1" w:rsidP="0020000A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СП17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130" w:lineRule="exact"/>
              <w:rPr>
                <w:sz w:val="13"/>
                <w:szCs w:val="13"/>
              </w:rPr>
            </w:pPr>
          </w:p>
          <w:p w:rsidR="00AF6EE1" w:rsidRDefault="00AF6EE1" w:rsidP="0020000A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1,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3,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130" w:lineRule="exact"/>
              <w:rPr>
                <w:sz w:val="13"/>
                <w:szCs w:val="13"/>
              </w:rPr>
            </w:pPr>
          </w:p>
          <w:p w:rsidR="00AF6EE1" w:rsidRDefault="00AF6EE1" w:rsidP="0020000A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250–1000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НСП01,</w:t>
            </w:r>
          </w:p>
          <w:p w:rsidR="00AF6EE1" w:rsidRDefault="00AF6EE1" w:rsidP="0020000A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НСП21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130" w:lineRule="exact"/>
              <w:rPr>
                <w:sz w:val="13"/>
                <w:szCs w:val="13"/>
              </w:rPr>
            </w:pPr>
          </w:p>
          <w:p w:rsidR="00AF6EE1" w:rsidRDefault="00AF6EE1" w:rsidP="0020000A">
            <w:pPr>
              <w:spacing w:after="0" w:line="240" w:lineRule="auto"/>
              <w:ind w:left="556" w:right="5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130" w:lineRule="exact"/>
              <w:rPr>
                <w:sz w:val="13"/>
                <w:szCs w:val="13"/>
              </w:rPr>
            </w:pPr>
          </w:p>
          <w:p w:rsidR="00AF6EE1" w:rsidRDefault="00AF6EE1" w:rsidP="0020000A">
            <w:pPr>
              <w:spacing w:after="0" w:line="240" w:lineRule="auto"/>
              <w:ind w:left="34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100, 200</w:t>
            </w:r>
          </w:p>
        </w:tc>
      </w:tr>
      <w:tr w:rsidR="00AF6EE1" w:rsidTr="0020000A">
        <w:trPr>
          <w:trHeight w:hRule="exact" w:val="286"/>
        </w:trPr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СП08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1,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3,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 Л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125–400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НСП02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633" w:right="6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551" w:right="5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AF6EE1" w:rsidTr="0020000A">
        <w:trPr>
          <w:trHeight w:hRule="exact" w:val="290"/>
        </w:trPr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СП18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2,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4,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250–1000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НСП03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633" w:right="6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611" w:right="5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AF6EE1" w:rsidTr="0020000A">
        <w:trPr>
          <w:trHeight w:hRule="exact" w:val="562"/>
        </w:trPr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8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ЖС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П0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AF6EE1" w:rsidRDefault="00AF6EE1" w:rsidP="0020000A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ЖС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П1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before="1" w:after="0" w:line="130" w:lineRule="exact"/>
              <w:rPr>
                <w:sz w:val="13"/>
                <w:szCs w:val="13"/>
              </w:rPr>
            </w:pPr>
          </w:p>
          <w:p w:rsidR="00AF6EE1" w:rsidRDefault="00AF6EE1" w:rsidP="0020000A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4,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before="1" w:after="0" w:line="130" w:lineRule="exact"/>
              <w:rPr>
                <w:sz w:val="13"/>
                <w:szCs w:val="13"/>
              </w:rPr>
            </w:pPr>
          </w:p>
          <w:p w:rsidR="00AF6EE1" w:rsidRDefault="00AF6EE1" w:rsidP="0020000A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8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НСП04,</w:t>
            </w:r>
          </w:p>
          <w:p w:rsidR="00AF6EE1" w:rsidRDefault="00AF6EE1" w:rsidP="0020000A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НСП09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before="1" w:after="0" w:line="130" w:lineRule="exact"/>
              <w:rPr>
                <w:sz w:val="13"/>
                <w:szCs w:val="13"/>
              </w:rPr>
            </w:pPr>
          </w:p>
          <w:p w:rsidR="00AF6EE1" w:rsidRDefault="00AF6EE1" w:rsidP="0020000A">
            <w:pPr>
              <w:spacing w:after="0" w:line="240" w:lineRule="auto"/>
              <w:ind w:left="633" w:right="6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before="1" w:after="0" w:line="130" w:lineRule="exact"/>
              <w:rPr>
                <w:sz w:val="13"/>
                <w:szCs w:val="13"/>
              </w:rPr>
            </w:pPr>
          </w:p>
          <w:p w:rsidR="00AF6EE1" w:rsidRDefault="00AF6EE1" w:rsidP="0020000A">
            <w:pPr>
              <w:spacing w:after="0" w:line="240" w:lineRule="auto"/>
              <w:ind w:left="541" w:right="5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AF6EE1" w:rsidTr="0020000A">
        <w:trPr>
          <w:trHeight w:hRule="exact" w:val="290"/>
        </w:trPr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П15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НСП11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Д-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М,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34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100–500</w:t>
            </w:r>
          </w:p>
        </w:tc>
      </w:tr>
      <w:tr w:rsidR="00AF6EE1" w:rsidTr="0020000A">
        <w:trPr>
          <w:trHeight w:hRule="exact" w:val="290"/>
        </w:trPr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П17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1,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700, 2000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НСП20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571" w:right="5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500, 1000</w:t>
            </w:r>
          </w:p>
        </w:tc>
      </w:tr>
      <w:tr w:rsidR="00AF6EE1" w:rsidTr="0020000A">
        <w:trPr>
          <w:trHeight w:hRule="exact" w:val="562"/>
        </w:trPr>
        <w:tc>
          <w:tcPr>
            <w:tcW w:w="46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Pr="00DB6E8A" w:rsidRDefault="00AF6EE1" w:rsidP="0020000A">
            <w:pPr>
              <w:spacing w:after="0" w:line="267" w:lineRule="exact"/>
              <w:ind w:left="314" w:right="3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E8A">
              <w:rPr>
                <w:rFonts w:ascii="Times New Roman" w:eastAsia="Times New Roman" w:hAnsi="Times New Roman" w:cs="Times New Roman"/>
                <w:sz w:val="24"/>
                <w:szCs w:val="24"/>
              </w:rPr>
              <w:t>Св</w:t>
            </w:r>
            <w:r w:rsidRPr="00DB6E8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DB6E8A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DB6E8A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DB6E8A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DB6E8A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DB6E8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DB6E8A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DB6E8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DB6E8A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DB6E8A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B6E8A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DB6E8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DB6E8A">
              <w:rPr>
                <w:rFonts w:ascii="Times New Roman" w:eastAsia="Times New Roman" w:hAnsi="Times New Roman" w:cs="Times New Roman"/>
                <w:sz w:val="24"/>
                <w:szCs w:val="24"/>
              </w:rPr>
              <w:t>ЛН для</w:t>
            </w:r>
            <w:r w:rsidRPr="00DB6E8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DB6E8A">
              <w:rPr>
                <w:rFonts w:ascii="Times New Roman" w:eastAsia="Times New Roman" w:hAnsi="Times New Roman" w:cs="Times New Roman"/>
                <w:sz w:val="24"/>
                <w:szCs w:val="24"/>
              </w:rPr>
              <w:t>общ</w:t>
            </w:r>
            <w:r w:rsidRPr="00DB6E8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ес</w:t>
            </w:r>
            <w:r w:rsidRPr="00DB6E8A">
              <w:rPr>
                <w:rFonts w:ascii="Times New Roman" w:eastAsia="Times New Roman" w:hAnsi="Times New Roman" w:cs="Times New Roman"/>
                <w:sz w:val="24"/>
                <w:szCs w:val="24"/>
              </w:rPr>
              <w:t>тв</w:t>
            </w:r>
            <w:r w:rsidRPr="00DB6E8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DB6E8A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DB6E8A">
              <w:rPr>
                <w:rFonts w:ascii="Times New Roman" w:eastAsia="Times New Roman" w:hAnsi="Times New Roman" w:cs="Times New Roman"/>
                <w:sz w:val="24"/>
                <w:szCs w:val="24"/>
              </w:rPr>
              <w:t>ых</w:t>
            </w:r>
          </w:p>
          <w:p w:rsidR="00AF6EE1" w:rsidRPr="00DB6E8A" w:rsidRDefault="00AF6EE1" w:rsidP="0020000A">
            <w:pPr>
              <w:spacing w:after="0" w:line="240" w:lineRule="auto"/>
              <w:ind w:left="1903" w:right="18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E8A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DB6E8A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DB6E8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DB6E8A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DB6E8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DB6E8A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Pr="00DB6E8A" w:rsidRDefault="00AF6EE1" w:rsidP="0020000A">
            <w:pPr>
              <w:spacing w:after="0" w:line="130" w:lineRule="exact"/>
              <w:rPr>
                <w:sz w:val="13"/>
                <w:szCs w:val="13"/>
              </w:rPr>
            </w:pPr>
          </w:p>
          <w:p w:rsidR="00AF6EE1" w:rsidRDefault="00AF6EE1" w:rsidP="0020000A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НСП22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130" w:lineRule="exact"/>
              <w:rPr>
                <w:sz w:val="13"/>
                <w:szCs w:val="13"/>
              </w:rPr>
            </w:pPr>
          </w:p>
          <w:p w:rsidR="00AF6EE1" w:rsidRDefault="00AF6EE1" w:rsidP="0020000A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2,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130" w:lineRule="exact"/>
              <w:rPr>
                <w:sz w:val="13"/>
                <w:szCs w:val="13"/>
              </w:rPr>
            </w:pPr>
          </w:p>
          <w:p w:rsidR="00AF6EE1" w:rsidRDefault="00AF6EE1" w:rsidP="0020000A">
            <w:pPr>
              <w:spacing w:after="0" w:line="240" w:lineRule="auto"/>
              <w:ind w:left="541" w:right="5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</w:tr>
      <w:tr w:rsidR="00AF6EE1" w:rsidTr="0020000A">
        <w:trPr>
          <w:trHeight w:hRule="exact" w:val="286"/>
        </w:trPr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О18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1,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34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НСП17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 Г-4, Л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100–1000</w:t>
            </w:r>
          </w:p>
        </w:tc>
      </w:tr>
      <w:tr w:rsidR="00AF6EE1" w:rsidTr="0020000A">
        <w:trPr>
          <w:trHeight w:hRule="exact" w:val="562"/>
        </w:trPr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AF6EE1" w:rsidRDefault="00AF6EE1" w:rsidP="0020000A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130" w:lineRule="exact"/>
              <w:rPr>
                <w:sz w:val="13"/>
                <w:szCs w:val="13"/>
              </w:rPr>
            </w:pPr>
          </w:p>
          <w:p w:rsidR="00AF6EE1" w:rsidRDefault="00AF6EE1" w:rsidP="0020000A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2, Д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130" w:lineRule="exact"/>
              <w:rPr>
                <w:sz w:val="13"/>
                <w:szCs w:val="13"/>
              </w:rPr>
            </w:pPr>
          </w:p>
          <w:p w:rsidR="00AF6EE1" w:rsidRDefault="00AF6EE1" w:rsidP="0020000A">
            <w:pPr>
              <w:spacing w:after="0" w:line="240" w:lineRule="auto"/>
              <w:ind w:left="523" w:right="5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AF6EE1" w:rsidRDefault="00AF6EE1" w:rsidP="0020000A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130" w:lineRule="exact"/>
              <w:rPr>
                <w:sz w:val="13"/>
                <w:szCs w:val="13"/>
              </w:rPr>
            </w:pPr>
          </w:p>
          <w:p w:rsidR="00AF6EE1" w:rsidRDefault="00AF6EE1" w:rsidP="0020000A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130" w:lineRule="exact"/>
              <w:rPr>
                <w:sz w:val="13"/>
                <w:szCs w:val="13"/>
              </w:rPr>
            </w:pPr>
          </w:p>
          <w:p w:rsidR="00AF6EE1" w:rsidRDefault="00AF6EE1" w:rsidP="0020000A">
            <w:pPr>
              <w:spacing w:after="0" w:line="240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500, 1000</w:t>
            </w:r>
          </w:p>
        </w:tc>
      </w:tr>
      <w:tr w:rsidR="00AF6EE1" w:rsidTr="0020000A">
        <w:trPr>
          <w:trHeight w:hRule="exact" w:val="564"/>
        </w:trPr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130" w:lineRule="exact"/>
              <w:rPr>
                <w:sz w:val="13"/>
                <w:szCs w:val="13"/>
              </w:rPr>
            </w:pPr>
          </w:p>
          <w:p w:rsidR="00AF6EE1" w:rsidRDefault="00AF6EE1" w:rsidP="0020000A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О30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130" w:lineRule="exact"/>
              <w:rPr>
                <w:sz w:val="13"/>
                <w:szCs w:val="13"/>
              </w:rPr>
            </w:pPr>
          </w:p>
          <w:p w:rsidR="00AF6EE1" w:rsidRDefault="00AF6EE1" w:rsidP="0020000A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130" w:lineRule="exact"/>
              <w:rPr>
                <w:sz w:val="13"/>
                <w:szCs w:val="13"/>
              </w:rPr>
            </w:pPr>
          </w:p>
          <w:p w:rsidR="00AF6EE1" w:rsidRDefault="00AF6EE1" w:rsidP="0020000A">
            <w:pPr>
              <w:spacing w:after="0" w:line="240" w:lineRule="auto"/>
              <w:ind w:left="3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60, 100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9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AF6EE1" w:rsidRDefault="00AF6EE1" w:rsidP="0020000A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130" w:lineRule="exact"/>
              <w:rPr>
                <w:sz w:val="13"/>
                <w:szCs w:val="13"/>
              </w:rPr>
            </w:pPr>
          </w:p>
          <w:p w:rsidR="00AF6EE1" w:rsidRDefault="00AF6EE1" w:rsidP="0020000A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130" w:lineRule="exact"/>
              <w:rPr>
                <w:sz w:val="13"/>
                <w:szCs w:val="13"/>
              </w:rPr>
            </w:pPr>
          </w:p>
          <w:p w:rsidR="00AF6EE1" w:rsidRDefault="00AF6EE1" w:rsidP="0020000A">
            <w:pPr>
              <w:spacing w:after="0" w:line="240" w:lineRule="auto"/>
              <w:ind w:left="481" w:right="4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1000</w:t>
            </w:r>
          </w:p>
        </w:tc>
      </w:tr>
      <w:tr w:rsidR="00AF6EE1" w:rsidTr="0020000A">
        <w:trPr>
          <w:trHeight w:hRule="exact" w:val="562"/>
        </w:trPr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before="8" w:after="0" w:line="120" w:lineRule="exact"/>
              <w:rPr>
                <w:sz w:val="12"/>
                <w:szCs w:val="12"/>
              </w:rPr>
            </w:pPr>
          </w:p>
          <w:p w:rsidR="00AF6EE1" w:rsidRDefault="00AF6EE1" w:rsidP="0020000A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О20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before="8" w:after="0" w:line="120" w:lineRule="exact"/>
              <w:rPr>
                <w:sz w:val="12"/>
                <w:szCs w:val="12"/>
              </w:rPr>
            </w:pPr>
          </w:p>
          <w:p w:rsidR="00AF6EE1" w:rsidRDefault="00AF6EE1" w:rsidP="0020000A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before="8" w:after="0" w:line="120" w:lineRule="exact"/>
              <w:rPr>
                <w:sz w:val="12"/>
                <w:szCs w:val="12"/>
              </w:rPr>
            </w:pPr>
          </w:p>
          <w:p w:rsidR="00AF6EE1" w:rsidRDefault="00AF6EE1" w:rsidP="0020000A">
            <w:pPr>
              <w:spacing w:after="0" w:line="240" w:lineRule="auto"/>
              <w:ind w:left="463" w:right="4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П0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AF6EE1" w:rsidRDefault="00AF6EE1" w:rsidP="0020000A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П0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before="8" w:after="0" w:line="120" w:lineRule="exact"/>
              <w:rPr>
                <w:sz w:val="12"/>
                <w:szCs w:val="12"/>
              </w:rPr>
            </w:pPr>
          </w:p>
          <w:p w:rsidR="00AF6EE1" w:rsidRDefault="00AF6EE1" w:rsidP="0020000A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 М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before="8" w:after="0" w:line="120" w:lineRule="exact"/>
              <w:rPr>
                <w:sz w:val="12"/>
                <w:szCs w:val="12"/>
              </w:rPr>
            </w:pPr>
          </w:p>
          <w:p w:rsidR="00AF6EE1" w:rsidRDefault="00AF6EE1" w:rsidP="0020000A">
            <w:pPr>
              <w:spacing w:after="0" w:line="240" w:lineRule="auto"/>
              <w:ind w:left="40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60, 100</w:t>
            </w:r>
          </w:p>
        </w:tc>
      </w:tr>
      <w:tr w:rsidR="00AF6EE1" w:rsidTr="0020000A">
        <w:trPr>
          <w:trHeight w:hRule="exact" w:val="286"/>
        </w:trPr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НСО02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2, М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26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100, 150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П03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49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sz w:val="23"/>
                <w:szCs w:val="23"/>
              </w:rPr>
              <w:t></w:t>
            </w:r>
            <w:r>
              <w:rPr>
                <w:rFonts w:ascii="Times New Roman" w:eastAsia="Times New Roman" w:hAnsi="Times New Roman" w:cs="Times New Roman"/>
                <w:spacing w:val="-24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AF6EE1" w:rsidTr="0020000A">
        <w:trPr>
          <w:trHeight w:hRule="exact" w:val="286"/>
        </w:trPr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НСО11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26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100–300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НС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6EE1" w:rsidRDefault="00AF6EE1" w:rsidP="0020000A">
            <w:pPr>
              <w:spacing w:after="0" w:line="267" w:lineRule="exact"/>
              <w:ind w:left="34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100, 200</w:t>
            </w:r>
          </w:p>
        </w:tc>
      </w:tr>
    </w:tbl>
    <w:p w:rsidR="00AF6EE1" w:rsidRDefault="00AF6EE1" w:rsidP="00AF6EE1">
      <w:pPr>
        <w:rPr>
          <w:lang w:val="kk-KZ"/>
        </w:rPr>
      </w:pPr>
    </w:p>
    <w:p w:rsidR="00473D51" w:rsidRPr="00473D51" w:rsidRDefault="00473D51" w:rsidP="00AF6EE1">
      <w:pPr>
        <w:rPr>
          <w:rFonts w:ascii="Times New Roman" w:hAnsi="Times New Roman" w:cs="Times New Roman"/>
          <w:sz w:val="28"/>
          <w:lang w:val="kk-KZ"/>
        </w:rPr>
      </w:pPr>
      <w:r w:rsidRPr="00473D51">
        <w:rPr>
          <w:rFonts w:ascii="Times New Roman" w:hAnsi="Times New Roman" w:cs="Times New Roman"/>
          <w:sz w:val="28"/>
          <w:lang w:val="kk-KZ"/>
        </w:rPr>
        <w:t>Кесте - 5</w:t>
      </w:r>
    </w:p>
    <w:p w:rsidR="00F25144" w:rsidRDefault="00473D51" w:rsidP="00F25144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73D5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26455" cy="3338195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3338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3D51" w:rsidRDefault="00473D51" w:rsidP="00F25144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73D5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26455" cy="2898775"/>
            <wp:effectExtent l="1905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289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5744" w:rsidRDefault="00473D51" w:rsidP="00F25144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73D5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99156" cy="6605621"/>
            <wp:effectExtent l="19050" t="0" r="6294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32852" t="14285" r="29333" b="4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406" cy="6615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5744" w:rsidRDefault="00945744" w:rsidP="00945744">
      <w:pPr>
        <w:rPr>
          <w:lang w:val="en-US"/>
        </w:rPr>
      </w:pPr>
    </w:p>
    <w:tbl>
      <w:tblPr>
        <w:tblpPr w:leftFromText="180" w:rightFromText="180" w:vertAnchor="text" w:horzAnchor="margin" w:tblpXSpec="center" w:tblpY="73"/>
        <w:tblW w:w="10149" w:type="dxa"/>
        <w:tblLayout w:type="fixed"/>
        <w:tblCellMar>
          <w:left w:w="0" w:type="dxa"/>
          <w:right w:w="0" w:type="dxa"/>
        </w:tblCellMar>
        <w:tblLook w:val="0000"/>
      </w:tblPr>
      <w:tblGrid>
        <w:gridCol w:w="2438"/>
        <w:gridCol w:w="1319"/>
        <w:gridCol w:w="1226"/>
        <w:gridCol w:w="2619"/>
        <w:gridCol w:w="1304"/>
        <w:gridCol w:w="1243"/>
      </w:tblGrid>
      <w:tr w:rsidR="00945744" w:rsidRPr="00A13AFA" w:rsidTr="00945744">
        <w:trPr>
          <w:trHeight w:hRule="exact" w:val="562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before="8" w:line="120" w:lineRule="exact"/>
              <w:rPr>
                <w:sz w:val="12"/>
                <w:szCs w:val="12"/>
              </w:rPr>
            </w:pPr>
          </w:p>
          <w:p w:rsidR="00945744" w:rsidRPr="00A13AFA" w:rsidRDefault="00945744" w:rsidP="00945744">
            <w:pPr>
              <w:autoSpaceDE w:val="0"/>
              <w:autoSpaceDN w:val="0"/>
              <w:adjustRightInd w:val="0"/>
              <w:ind w:left="972" w:right="955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Т</w:t>
            </w:r>
            <w:r w:rsidRPr="00A13AFA">
              <w:rPr>
                <w:spacing w:val="1"/>
                <w:sz w:val="24"/>
                <w:szCs w:val="24"/>
              </w:rPr>
              <w:t>и</w:t>
            </w:r>
            <w:r w:rsidRPr="00A13AFA">
              <w:rPr>
                <w:sz w:val="24"/>
                <w:szCs w:val="24"/>
              </w:rPr>
              <w:t>п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108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Мощ</w:t>
            </w:r>
            <w:r w:rsidRPr="00A13AFA">
              <w:rPr>
                <w:spacing w:val="1"/>
                <w:sz w:val="24"/>
                <w:szCs w:val="24"/>
              </w:rPr>
              <w:t>н</w:t>
            </w:r>
            <w:r w:rsidRPr="00A13AFA">
              <w:rPr>
                <w:sz w:val="24"/>
                <w:szCs w:val="24"/>
              </w:rPr>
              <w:t>о</w:t>
            </w:r>
            <w:r w:rsidRPr="00A13AFA">
              <w:rPr>
                <w:spacing w:val="-1"/>
                <w:sz w:val="24"/>
                <w:szCs w:val="24"/>
              </w:rPr>
              <w:t>с</w:t>
            </w:r>
            <w:r w:rsidRPr="00A13AFA">
              <w:rPr>
                <w:sz w:val="24"/>
                <w:szCs w:val="24"/>
              </w:rPr>
              <w:t>ть</w:t>
            </w:r>
          </w:p>
          <w:p w:rsidR="00945744" w:rsidRPr="00A13AFA" w:rsidRDefault="00945744" w:rsidP="00945744">
            <w:pPr>
              <w:autoSpaceDE w:val="0"/>
              <w:autoSpaceDN w:val="0"/>
              <w:adjustRightInd w:val="0"/>
              <w:ind w:left="127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л</w:t>
            </w:r>
            <w:r w:rsidRPr="00A13AFA">
              <w:rPr>
                <w:spacing w:val="-1"/>
                <w:sz w:val="24"/>
                <w:szCs w:val="24"/>
              </w:rPr>
              <w:t>ам</w:t>
            </w:r>
            <w:r w:rsidRPr="00A13AFA">
              <w:rPr>
                <w:spacing w:val="1"/>
                <w:sz w:val="24"/>
                <w:szCs w:val="24"/>
              </w:rPr>
              <w:t>п</w:t>
            </w:r>
            <w:r w:rsidRPr="00A13AFA">
              <w:rPr>
                <w:sz w:val="24"/>
                <w:szCs w:val="24"/>
              </w:rPr>
              <w:t xml:space="preserve">ы, </w:t>
            </w:r>
            <w:r w:rsidRPr="00A13AFA">
              <w:rPr>
                <w:spacing w:val="-2"/>
                <w:sz w:val="24"/>
                <w:szCs w:val="24"/>
              </w:rPr>
              <w:t>В</w:t>
            </w:r>
            <w:r w:rsidRPr="00A13AFA">
              <w:rPr>
                <w:sz w:val="24"/>
                <w:szCs w:val="24"/>
              </w:rPr>
              <w:t>т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127" w:right="131"/>
              <w:jc w:val="center"/>
              <w:rPr>
                <w:sz w:val="24"/>
                <w:szCs w:val="24"/>
              </w:rPr>
            </w:pPr>
            <w:r w:rsidRPr="00A13AFA">
              <w:rPr>
                <w:spacing w:val="1"/>
                <w:sz w:val="24"/>
                <w:szCs w:val="24"/>
              </w:rPr>
              <w:t>Р</w:t>
            </w:r>
            <w:r w:rsidRPr="00A13AFA">
              <w:rPr>
                <w:spacing w:val="-1"/>
                <w:sz w:val="24"/>
                <w:szCs w:val="24"/>
              </w:rPr>
              <w:t>а</w:t>
            </w:r>
            <w:r w:rsidRPr="00A13AFA">
              <w:rPr>
                <w:sz w:val="24"/>
                <w:szCs w:val="24"/>
              </w:rPr>
              <w:t>бочий</w:t>
            </w:r>
          </w:p>
          <w:p w:rsidR="00945744" w:rsidRPr="00A13AFA" w:rsidRDefault="00945744" w:rsidP="00945744">
            <w:pPr>
              <w:autoSpaceDE w:val="0"/>
              <w:autoSpaceDN w:val="0"/>
              <w:adjustRightInd w:val="0"/>
              <w:ind w:left="239" w:right="241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то</w:t>
            </w:r>
            <w:r w:rsidRPr="00A13AFA">
              <w:rPr>
                <w:spacing w:val="1"/>
                <w:sz w:val="24"/>
                <w:szCs w:val="24"/>
              </w:rPr>
              <w:t>к</w:t>
            </w:r>
            <w:r w:rsidRPr="00A13AFA">
              <w:rPr>
                <w:sz w:val="24"/>
                <w:szCs w:val="24"/>
              </w:rPr>
              <w:t>, А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before="8" w:line="120" w:lineRule="exact"/>
              <w:rPr>
                <w:sz w:val="12"/>
                <w:szCs w:val="12"/>
              </w:rPr>
            </w:pPr>
          </w:p>
          <w:p w:rsidR="00945744" w:rsidRPr="00A13AFA" w:rsidRDefault="00945744" w:rsidP="00945744">
            <w:pPr>
              <w:autoSpaceDE w:val="0"/>
              <w:autoSpaceDN w:val="0"/>
              <w:adjustRightInd w:val="0"/>
              <w:ind w:left="1060" w:right="1045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Т</w:t>
            </w:r>
            <w:r w:rsidRPr="00A13AFA">
              <w:rPr>
                <w:spacing w:val="1"/>
                <w:sz w:val="24"/>
                <w:szCs w:val="24"/>
              </w:rPr>
              <w:t>и</w:t>
            </w:r>
            <w:r w:rsidRPr="00A13AFA">
              <w:rPr>
                <w:sz w:val="24"/>
                <w:szCs w:val="24"/>
              </w:rPr>
              <w:t>п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100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Мощ</w:t>
            </w:r>
            <w:r w:rsidRPr="00A13AFA">
              <w:rPr>
                <w:spacing w:val="1"/>
                <w:sz w:val="24"/>
                <w:szCs w:val="24"/>
              </w:rPr>
              <w:t>н</w:t>
            </w:r>
            <w:r w:rsidRPr="00A13AFA">
              <w:rPr>
                <w:sz w:val="24"/>
                <w:szCs w:val="24"/>
              </w:rPr>
              <w:t>о</w:t>
            </w:r>
            <w:r w:rsidRPr="00A13AFA">
              <w:rPr>
                <w:spacing w:val="-1"/>
                <w:sz w:val="24"/>
                <w:szCs w:val="24"/>
              </w:rPr>
              <w:t>с</w:t>
            </w:r>
            <w:r w:rsidRPr="00A13AFA">
              <w:rPr>
                <w:sz w:val="24"/>
                <w:szCs w:val="24"/>
              </w:rPr>
              <w:t>ть</w:t>
            </w:r>
          </w:p>
          <w:p w:rsidR="00945744" w:rsidRPr="00A13AFA" w:rsidRDefault="00945744" w:rsidP="00945744">
            <w:pPr>
              <w:autoSpaceDE w:val="0"/>
              <w:autoSpaceDN w:val="0"/>
              <w:adjustRightInd w:val="0"/>
              <w:ind w:left="117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л</w:t>
            </w:r>
            <w:r w:rsidRPr="00A13AFA">
              <w:rPr>
                <w:spacing w:val="-1"/>
                <w:sz w:val="24"/>
                <w:szCs w:val="24"/>
              </w:rPr>
              <w:t>ам</w:t>
            </w:r>
            <w:r w:rsidRPr="00A13AFA">
              <w:rPr>
                <w:spacing w:val="1"/>
                <w:sz w:val="24"/>
                <w:szCs w:val="24"/>
              </w:rPr>
              <w:t>п</w:t>
            </w:r>
            <w:r w:rsidRPr="00A13AFA">
              <w:rPr>
                <w:sz w:val="24"/>
                <w:szCs w:val="24"/>
              </w:rPr>
              <w:t xml:space="preserve">ы, </w:t>
            </w:r>
            <w:r w:rsidRPr="00A13AFA">
              <w:rPr>
                <w:spacing w:val="-2"/>
                <w:sz w:val="24"/>
                <w:szCs w:val="24"/>
              </w:rPr>
              <w:t>В</w:t>
            </w:r>
            <w:r w:rsidRPr="00A13AFA">
              <w:rPr>
                <w:sz w:val="24"/>
                <w:szCs w:val="24"/>
              </w:rPr>
              <w:t>т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152" w:right="104"/>
              <w:jc w:val="center"/>
              <w:rPr>
                <w:sz w:val="24"/>
                <w:szCs w:val="24"/>
              </w:rPr>
            </w:pPr>
            <w:r w:rsidRPr="00A13AFA">
              <w:rPr>
                <w:spacing w:val="1"/>
                <w:sz w:val="24"/>
                <w:szCs w:val="24"/>
              </w:rPr>
              <w:t>Р</w:t>
            </w:r>
            <w:r w:rsidRPr="00A13AFA">
              <w:rPr>
                <w:spacing w:val="-1"/>
                <w:sz w:val="24"/>
                <w:szCs w:val="24"/>
              </w:rPr>
              <w:t>а</w:t>
            </w:r>
            <w:r w:rsidRPr="00A13AFA">
              <w:rPr>
                <w:sz w:val="24"/>
                <w:szCs w:val="24"/>
              </w:rPr>
              <w:t>бочий</w:t>
            </w:r>
          </w:p>
          <w:p w:rsidR="00945744" w:rsidRPr="00A13AFA" w:rsidRDefault="00945744" w:rsidP="00945744">
            <w:pPr>
              <w:autoSpaceDE w:val="0"/>
              <w:autoSpaceDN w:val="0"/>
              <w:adjustRightInd w:val="0"/>
              <w:ind w:left="275" w:right="225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то</w:t>
            </w:r>
            <w:r w:rsidRPr="00A13AFA">
              <w:rPr>
                <w:spacing w:val="1"/>
                <w:sz w:val="24"/>
                <w:szCs w:val="24"/>
              </w:rPr>
              <w:t>к</w:t>
            </w:r>
            <w:r w:rsidRPr="00A13AFA">
              <w:rPr>
                <w:sz w:val="24"/>
                <w:szCs w:val="24"/>
              </w:rPr>
              <w:t>, А</w:t>
            </w:r>
          </w:p>
        </w:tc>
      </w:tr>
      <w:tr w:rsidR="00945744" w:rsidRPr="00A13AFA" w:rsidTr="00945744">
        <w:trPr>
          <w:trHeight w:hRule="exact" w:val="286"/>
        </w:trPr>
        <w:tc>
          <w:tcPr>
            <w:tcW w:w="101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2772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Ст</w:t>
            </w:r>
            <w:r w:rsidRPr="00A13AFA">
              <w:rPr>
                <w:spacing w:val="-1"/>
                <w:sz w:val="24"/>
                <w:szCs w:val="24"/>
              </w:rPr>
              <w:t>а</w:t>
            </w:r>
            <w:r w:rsidRPr="00A13AFA">
              <w:rPr>
                <w:sz w:val="24"/>
                <w:szCs w:val="24"/>
              </w:rPr>
              <w:t>ртер</w:t>
            </w:r>
            <w:r w:rsidRPr="00A13AFA">
              <w:rPr>
                <w:spacing w:val="1"/>
                <w:sz w:val="24"/>
                <w:szCs w:val="24"/>
              </w:rPr>
              <w:t>н</w:t>
            </w:r>
            <w:r w:rsidRPr="00A13AFA">
              <w:rPr>
                <w:sz w:val="24"/>
                <w:szCs w:val="24"/>
              </w:rPr>
              <w:t>ые</w:t>
            </w:r>
            <w:r w:rsidRPr="00A13AFA">
              <w:rPr>
                <w:spacing w:val="-1"/>
                <w:sz w:val="24"/>
                <w:szCs w:val="24"/>
              </w:rPr>
              <w:t xml:space="preserve"> </w:t>
            </w:r>
            <w:r w:rsidRPr="00A13AFA">
              <w:rPr>
                <w:sz w:val="24"/>
                <w:szCs w:val="24"/>
              </w:rPr>
              <w:t>ПРА для</w:t>
            </w:r>
            <w:r w:rsidRPr="00A13AFA">
              <w:rPr>
                <w:spacing w:val="1"/>
                <w:sz w:val="24"/>
                <w:szCs w:val="24"/>
              </w:rPr>
              <w:t xml:space="preserve"> </w:t>
            </w:r>
            <w:r w:rsidRPr="00A13AFA">
              <w:rPr>
                <w:sz w:val="24"/>
                <w:szCs w:val="24"/>
              </w:rPr>
              <w:t>л</w:t>
            </w:r>
            <w:r w:rsidRPr="00A13AFA">
              <w:rPr>
                <w:spacing w:val="1"/>
                <w:sz w:val="24"/>
                <w:szCs w:val="24"/>
              </w:rPr>
              <w:t>ю</w:t>
            </w:r>
            <w:r w:rsidRPr="00A13AFA">
              <w:rPr>
                <w:spacing w:val="-1"/>
                <w:sz w:val="24"/>
                <w:szCs w:val="24"/>
              </w:rPr>
              <w:t>м</w:t>
            </w:r>
            <w:r w:rsidRPr="00A13AFA">
              <w:rPr>
                <w:spacing w:val="1"/>
                <w:sz w:val="24"/>
                <w:szCs w:val="24"/>
              </w:rPr>
              <w:t>ин</w:t>
            </w:r>
            <w:r w:rsidRPr="00A13AFA">
              <w:rPr>
                <w:spacing w:val="-1"/>
                <w:sz w:val="24"/>
                <w:szCs w:val="24"/>
              </w:rPr>
              <w:t>ес</w:t>
            </w:r>
            <w:r w:rsidRPr="00A13AFA">
              <w:rPr>
                <w:spacing w:val="1"/>
                <w:sz w:val="24"/>
                <w:szCs w:val="24"/>
              </w:rPr>
              <w:t>ц</w:t>
            </w:r>
            <w:r w:rsidRPr="00A13AFA">
              <w:rPr>
                <w:spacing w:val="-1"/>
                <w:sz w:val="24"/>
                <w:szCs w:val="24"/>
              </w:rPr>
              <w:t>е</w:t>
            </w:r>
            <w:r w:rsidRPr="00A13AFA">
              <w:rPr>
                <w:spacing w:val="1"/>
                <w:sz w:val="24"/>
                <w:szCs w:val="24"/>
              </w:rPr>
              <w:t>н</w:t>
            </w:r>
            <w:r w:rsidRPr="00A13AFA">
              <w:rPr>
                <w:spacing w:val="-2"/>
                <w:sz w:val="24"/>
                <w:szCs w:val="24"/>
              </w:rPr>
              <w:t>т</w:t>
            </w:r>
            <w:r w:rsidRPr="00A13AFA">
              <w:rPr>
                <w:spacing w:val="1"/>
                <w:sz w:val="24"/>
                <w:szCs w:val="24"/>
              </w:rPr>
              <w:t>н</w:t>
            </w:r>
            <w:r w:rsidRPr="00A13AFA">
              <w:rPr>
                <w:sz w:val="24"/>
                <w:szCs w:val="24"/>
              </w:rPr>
              <w:t>ых</w:t>
            </w:r>
            <w:r w:rsidRPr="00A13AFA">
              <w:rPr>
                <w:spacing w:val="2"/>
                <w:sz w:val="24"/>
                <w:szCs w:val="24"/>
              </w:rPr>
              <w:t xml:space="preserve"> </w:t>
            </w:r>
            <w:r w:rsidRPr="00A13AFA">
              <w:rPr>
                <w:sz w:val="24"/>
                <w:szCs w:val="24"/>
              </w:rPr>
              <w:t>л</w:t>
            </w:r>
            <w:r w:rsidRPr="00A13AFA">
              <w:rPr>
                <w:spacing w:val="-1"/>
                <w:sz w:val="24"/>
                <w:szCs w:val="24"/>
              </w:rPr>
              <w:t>ам</w:t>
            </w:r>
            <w:r w:rsidRPr="00A13AFA">
              <w:rPr>
                <w:sz w:val="24"/>
                <w:szCs w:val="24"/>
              </w:rPr>
              <w:t>п</w:t>
            </w:r>
          </w:p>
        </w:tc>
      </w:tr>
      <w:tr w:rsidR="00945744" w:rsidRPr="00A13AFA" w:rsidTr="00945744">
        <w:trPr>
          <w:trHeight w:hRule="exact" w:val="286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331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1УБ</w:t>
            </w:r>
            <w:r w:rsidRPr="00A13AFA">
              <w:rPr>
                <w:spacing w:val="-1"/>
                <w:sz w:val="24"/>
                <w:szCs w:val="24"/>
              </w:rPr>
              <w:t>И-</w:t>
            </w:r>
            <w:r w:rsidRPr="00A13AFA">
              <w:rPr>
                <w:sz w:val="24"/>
                <w:szCs w:val="24"/>
              </w:rPr>
              <w:t>15/127</w:t>
            </w:r>
            <w:r w:rsidRPr="00A13AFA">
              <w:rPr>
                <w:spacing w:val="2"/>
                <w:sz w:val="24"/>
                <w:szCs w:val="24"/>
              </w:rPr>
              <w:t>-</w:t>
            </w:r>
            <w:r w:rsidRPr="00A13AFA">
              <w:rPr>
                <w:spacing w:val="-2"/>
                <w:sz w:val="24"/>
                <w:szCs w:val="24"/>
              </w:rPr>
              <w:t>ВП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94" w:right="476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15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385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0,33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33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1УБЕ</w:t>
            </w:r>
            <w:r w:rsidRPr="00A13AFA">
              <w:rPr>
                <w:spacing w:val="-1"/>
                <w:sz w:val="24"/>
                <w:szCs w:val="24"/>
              </w:rPr>
              <w:t>-</w:t>
            </w:r>
            <w:r w:rsidRPr="00A13AFA">
              <w:rPr>
                <w:sz w:val="24"/>
                <w:szCs w:val="24"/>
              </w:rPr>
              <w:t>30/220</w:t>
            </w:r>
            <w:r w:rsidRPr="00A13AFA">
              <w:rPr>
                <w:spacing w:val="-1"/>
                <w:sz w:val="24"/>
                <w:szCs w:val="24"/>
              </w:rPr>
              <w:t>-</w:t>
            </w:r>
            <w:r w:rsidRPr="00A13AFA">
              <w:rPr>
                <w:spacing w:val="1"/>
                <w:sz w:val="24"/>
                <w:szCs w:val="24"/>
              </w:rPr>
              <w:t>В</w:t>
            </w:r>
            <w:r w:rsidRPr="00A13AFA">
              <w:rPr>
                <w:sz w:val="24"/>
                <w:szCs w:val="24"/>
              </w:rPr>
              <w:t>П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84" w:right="471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30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21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0,36</w:t>
            </w:r>
          </w:p>
        </w:tc>
      </w:tr>
      <w:tr w:rsidR="00945744" w:rsidRPr="00A13AFA" w:rsidTr="00945744">
        <w:trPr>
          <w:trHeight w:hRule="exact" w:val="286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331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2УБ</w:t>
            </w:r>
            <w:r w:rsidRPr="00A13AFA">
              <w:rPr>
                <w:spacing w:val="-1"/>
                <w:sz w:val="24"/>
                <w:szCs w:val="24"/>
              </w:rPr>
              <w:t>И-</w:t>
            </w:r>
            <w:r w:rsidRPr="00A13AFA">
              <w:rPr>
                <w:sz w:val="24"/>
                <w:szCs w:val="24"/>
              </w:rPr>
              <w:t>15/220</w:t>
            </w:r>
            <w:r w:rsidRPr="00A13AFA">
              <w:rPr>
                <w:spacing w:val="2"/>
                <w:sz w:val="24"/>
                <w:szCs w:val="24"/>
              </w:rPr>
              <w:t>-</w:t>
            </w:r>
            <w:r w:rsidRPr="00A13AFA">
              <w:rPr>
                <w:spacing w:val="-2"/>
                <w:sz w:val="24"/>
                <w:szCs w:val="24"/>
              </w:rPr>
              <w:t>ВП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94" w:right="476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15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385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0,33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19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1УБ</w:t>
            </w:r>
            <w:r w:rsidRPr="00A13AFA">
              <w:rPr>
                <w:spacing w:val="-1"/>
                <w:sz w:val="24"/>
                <w:szCs w:val="24"/>
              </w:rPr>
              <w:t>И-</w:t>
            </w:r>
            <w:r w:rsidRPr="00A13AFA">
              <w:rPr>
                <w:sz w:val="24"/>
                <w:szCs w:val="24"/>
              </w:rPr>
              <w:t>40/220</w:t>
            </w:r>
            <w:r w:rsidRPr="00A13AFA">
              <w:rPr>
                <w:spacing w:val="2"/>
                <w:sz w:val="24"/>
                <w:szCs w:val="24"/>
              </w:rPr>
              <w:t>-</w:t>
            </w:r>
            <w:r w:rsidRPr="00A13AFA">
              <w:rPr>
                <w:spacing w:val="-2"/>
                <w:sz w:val="24"/>
                <w:szCs w:val="24"/>
              </w:rPr>
              <w:t>ВП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84" w:right="471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21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0,43</w:t>
            </w:r>
          </w:p>
        </w:tc>
      </w:tr>
      <w:tr w:rsidR="00945744" w:rsidRPr="00A13AFA" w:rsidTr="00945744">
        <w:trPr>
          <w:trHeight w:hRule="exact" w:val="288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9" w:lineRule="exact"/>
              <w:ind w:left="331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1УБ</w:t>
            </w:r>
            <w:r w:rsidRPr="00A13AFA">
              <w:rPr>
                <w:spacing w:val="-1"/>
                <w:sz w:val="24"/>
                <w:szCs w:val="24"/>
              </w:rPr>
              <w:t>И-</w:t>
            </w:r>
            <w:r w:rsidRPr="00A13AFA">
              <w:rPr>
                <w:sz w:val="24"/>
                <w:szCs w:val="24"/>
              </w:rPr>
              <w:t>20/220</w:t>
            </w:r>
            <w:r w:rsidRPr="00A13AFA">
              <w:rPr>
                <w:spacing w:val="2"/>
                <w:sz w:val="24"/>
                <w:szCs w:val="24"/>
              </w:rPr>
              <w:t>-</w:t>
            </w:r>
            <w:r w:rsidRPr="00A13AFA">
              <w:rPr>
                <w:spacing w:val="-2"/>
                <w:sz w:val="24"/>
                <w:szCs w:val="24"/>
              </w:rPr>
              <w:t>В</w:t>
            </w:r>
            <w:r w:rsidRPr="00A13AFA">
              <w:rPr>
                <w:sz w:val="24"/>
                <w:szCs w:val="24"/>
              </w:rPr>
              <w:t>П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9" w:lineRule="exact"/>
              <w:ind w:left="494" w:right="476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20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9" w:lineRule="exact"/>
              <w:ind w:left="385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0,35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9" w:lineRule="exact"/>
              <w:ind w:left="433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1УБ</w:t>
            </w:r>
            <w:r w:rsidRPr="00A13AFA">
              <w:rPr>
                <w:spacing w:val="-1"/>
                <w:sz w:val="24"/>
                <w:szCs w:val="24"/>
              </w:rPr>
              <w:t>Е-</w:t>
            </w:r>
            <w:r w:rsidRPr="00A13AFA">
              <w:rPr>
                <w:sz w:val="24"/>
                <w:szCs w:val="24"/>
              </w:rPr>
              <w:t>40/220</w:t>
            </w:r>
            <w:r w:rsidRPr="00A13AFA">
              <w:rPr>
                <w:spacing w:val="-1"/>
                <w:sz w:val="24"/>
                <w:szCs w:val="24"/>
              </w:rPr>
              <w:t>-</w:t>
            </w:r>
            <w:r w:rsidRPr="00A13AFA">
              <w:rPr>
                <w:spacing w:val="1"/>
                <w:sz w:val="24"/>
                <w:szCs w:val="24"/>
              </w:rPr>
              <w:t>ВП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9" w:lineRule="exact"/>
              <w:ind w:left="484" w:right="471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9" w:lineRule="exact"/>
              <w:ind w:left="421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0,43</w:t>
            </w:r>
          </w:p>
        </w:tc>
      </w:tr>
      <w:tr w:rsidR="00945744" w:rsidRPr="00A13AFA" w:rsidTr="00945744">
        <w:trPr>
          <w:trHeight w:hRule="exact" w:val="286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343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1УБЕ</w:t>
            </w:r>
            <w:r w:rsidRPr="00A13AFA">
              <w:rPr>
                <w:spacing w:val="-1"/>
                <w:sz w:val="24"/>
                <w:szCs w:val="24"/>
              </w:rPr>
              <w:t>-</w:t>
            </w:r>
            <w:r w:rsidRPr="00A13AFA">
              <w:rPr>
                <w:sz w:val="24"/>
                <w:szCs w:val="24"/>
              </w:rPr>
              <w:t>20/127</w:t>
            </w:r>
            <w:r w:rsidRPr="00A13AFA">
              <w:rPr>
                <w:spacing w:val="-1"/>
                <w:sz w:val="24"/>
                <w:szCs w:val="24"/>
              </w:rPr>
              <w:t>-</w:t>
            </w:r>
            <w:r w:rsidRPr="00A13AFA">
              <w:rPr>
                <w:spacing w:val="1"/>
                <w:sz w:val="24"/>
                <w:szCs w:val="24"/>
              </w:rPr>
              <w:t>В</w:t>
            </w:r>
            <w:r w:rsidRPr="00A13AFA">
              <w:rPr>
                <w:sz w:val="24"/>
                <w:szCs w:val="24"/>
              </w:rPr>
              <w:t>П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94" w:right="476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20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385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0,37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19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1УБ</w:t>
            </w:r>
            <w:r w:rsidRPr="00A13AFA">
              <w:rPr>
                <w:spacing w:val="-1"/>
                <w:sz w:val="24"/>
                <w:szCs w:val="24"/>
              </w:rPr>
              <w:t>И-</w:t>
            </w:r>
            <w:r w:rsidRPr="00A13AFA">
              <w:rPr>
                <w:sz w:val="24"/>
                <w:szCs w:val="24"/>
              </w:rPr>
              <w:t>65/220</w:t>
            </w:r>
            <w:r w:rsidRPr="00A13AFA">
              <w:rPr>
                <w:spacing w:val="2"/>
                <w:sz w:val="24"/>
                <w:szCs w:val="24"/>
              </w:rPr>
              <w:t>-</w:t>
            </w:r>
            <w:r w:rsidRPr="00A13AFA">
              <w:rPr>
                <w:spacing w:val="-2"/>
                <w:sz w:val="24"/>
                <w:szCs w:val="24"/>
              </w:rPr>
              <w:t>ВП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84" w:right="471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65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21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0,57</w:t>
            </w:r>
          </w:p>
        </w:tc>
      </w:tr>
      <w:tr w:rsidR="00945744" w:rsidRPr="00A13AFA" w:rsidTr="00945744">
        <w:trPr>
          <w:trHeight w:hRule="exact" w:val="286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331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2УБ</w:t>
            </w:r>
            <w:r w:rsidRPr="00A13AFA">
              <w:rPr>
                <w:spacing w:val="-1"/>
                <w:sz w:val="24"/>
                <w:szCs w:val="24"/>
              </w:rPr>
              <w:t>И-</w:t>
            </w:r>
            <w:r w:rsidRPr="00A13AFA">
              <w:rPr>
                <w:sz w:val="24"/>
                <w:szCs w:val="24"/>
              </w:rPr>
              <w:t>20/220</w:t>
            </w:r>
            <w:r w:rsidRPr="00A13AFA">
              <w:rPr>
                <w:spacing w:val="2"/>
                <w:sz w:val="24"/>
                <w:szCs w:val="24"/>
              </w:rPr>
              <w:t>-</w:t>
            </w:r>
            <w:r w:rsidRPr="00A13AFA">
              <w:rPr>
                <w:spacing w:val="-2"/>
                <w:sz w:val="24"/>
                <w:szCs w:val="24"/>
              </w:rPr>
              <w:t>В</w:t>
            </w:r>
            <w:r w:rsidRPr="00A13AFA">
              <w:rPr>
                <w:sz w:val="24"/>
                <w:szCs w:val="24"/>
              </w:rPr>
              <w:t>П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94" w:right="476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20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385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0,37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33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1УБ</w:t>
            </w:r>
            <w:r w:rsidRPr="00A13AFA">
              <w:rPr>
                <w:spacing w:val="-1"/>
                <w:sz w:val="24"/>
                <w:szCs w:val="24"/>
              </w:rPr>
              <w:t>Е-</w:t>
            </w:r>
            <w:r w:rsidRPr="00A13AFA">
              <w:rPr>
                <w:sz w:val="24"/>
                <w:szCs w:val="24"/>
              </w:rPr>
              <w:t>65/220</w:t>
            </w:r>
            <w:r w:rsidRPr="00A13AFA">
              <w:rPr>
                <w:spacing w:val="-1"/>
                <w:sz w:val="24"/>
                <w:szCs w:val="24"/>
              </w:rPr>
              <w:t>-</w:t>
            </w:r>
            <w:r w:rsidRPr="00A13AFA">
              <w:rPr>
                <w:spacing w:val="1"/>
                <w:sz w:val="24"/>
                <w:szCs w:val="24"/>
              </w:rPr>
              <w:t>В</w:t>
            </w:r>
            <w:r w:rsidRPr="00A13AFA">
              <w:rPr>
                <w:sz w:val="24"/>
                <w:szCs w:val="24"/>
              </w:rPr>
              <w:t>П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84" w:right="471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65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21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0,57</w:t>
            </w:r>
          </w:p>
        </w:tc>
      </w:tr>
      <w:tr w:rsidR="00945744" w:rsidRPr="00A13AFA" w:rsidTr="00945744">
        <w:trPr>
          <w:trHeight w:hRule="exact" w:val="286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343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2У</w:t>
            </w:r>
            <w:r w:rsidRPr="00A13AFA">
              <w:rPr>
                <w:spacing w:val="-1"/>
                <w:sz w:val="24"/>
                <w:szCs w:val="24"/>
              </w:rPr>
              <w:t>Б</w:t>
            </w:r>
            <w:r w:rsidRPr="00A13AFA">
              <w:rPr>
                <w:sz w:val="24"/>
                <w:szCs w:val="24"/>
              </w:rPr>
              <w:t>Е</w:t>
            </w:r>
            <w:r w:rsidRPr="00A13AFA">
              <w:rPr>
                <w:spacing w:val="-1"/>
                <w:sz w:val="24"/>
                <w:szCs w:val="24"/>
              </w:rPr>
              <w:t>-</w:t>
            </w:r>
            <w:r w:rsidRPr="00A13AFA">
              <w:rPr>
                <w:sz w:val="24"/>
                <w:szCs w:val="24"/>
              </w:rPr>
              <w:t>20/220</w:t>
            </w:r>
            <w:r w:rsidRPr="00A13AFA">
              <w:rPr>
                <w:spacing w:val="-1"/>
                <w:sz w:val="24"/>
                <w:szCs w:val="24"/>
              </w:rPr>
              <w:t>-</w:t>
            </w:r>
            <w:r w:rsidRPr="00A13AFA">
              <w:rPr>
                <w:spacing w:val="1"/>
                <w:sz w:val="24"/>
                <w:szCs w:val="24"/>
              </w:rPr>
              <w:t>В</w:t>
            </w:r>
            <w:r w:rsidRPr="00A13AFA">
              <w:rPr>
                <w:sz w:val="24"/>
                <w:szCs w:val="24"/>
              </w:rPr>
              <w:t>П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94" w:right="476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20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385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0,37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19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1УБ</w:t>
            </w:r>
            <w:r w:rsidRPr="00A13AFA">
              <w:rPr>
                <w:spacing w:val="-1"/>
                <w:sz w:val="24"/>
                <w:szCs w:val="24"/>
              </w:rPr>
              <w:t>И-</w:t>
            </w:r>
            <w:r w:rsidRPr="00A13AFA">
              <w:rPr>
                <w:sz w:val="24"/>
                <w:szCs w:val="24"/>
              </w:rPr>
              <w:t>80/220</w:t>
            </w:r>
            <w:r w:rsidRPr="00A13AFA">
              <w:rPr>
                <w:spacing w:val="2"/>
                <w:sz w:val="24"/>
                <w:szCs w:val="24"/>
              </w:rPr>
              <w:t>-</w:t>
            </w:r>
            <w:r w:rsidRPr="00A13AFA">
              <w:rPr>
                <w:spacing w:val="-2"/>
                <w:sz w:val="24"/>
                <w:szCs w:val="24"/>
              </w:rPr>
              <w:t>ВП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84" w:right="471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80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21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0,86</w:t>
            </w:r>
          </w:p>
        </w:tc>
      </w:tr>
      <w:tr w:rsidR="00945744" w:rsidRPr="00A13AFA" w:rsidTr="00945744">
        <w:trPr>
          <w:trHeight w:hRule="exact" w:val="286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8" w:lineRule="exact"/>
              <w:ind w:left="331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1УБ</w:t>
            </w:r>
            <w:r w:rsidRPr="00A13AFA">
              <w:rPr>
                <w:spacing w:val="-1"/>
                <w:sz w:val="24"/>
                <w:szCs w:val="24"/>
              </w:rPr>
              <w:t>И-</w:t>
            </w:r>
            <w:r w:rsidRPr="00A13AFA">
              <w:rPr>
                <w:sz w:val="24"/>
                <w:szCs w:val="24"/>
              </w:rPr>
              <w:t>30/220</w:t>
            </w:r>
            <w:r w:rsidRPr="00A13AFA">
              <w:rPr>
                <w:spacing w:val="2"/>
                <w:sz w:val="24"/>
                <w:szCs w:val="24"/>
              </w:rPr>
              <w:t>-</w:t>
            </w:r>
            <w:r w:rsidRPr="00A13AFA">
              <w:rPr>
                <w:spacing w:val="-2"/>
                <w:sz w:val="24"/>
                <w:szCs w:val="24"/>
              </w:rPr>
              <w:t>В</w:t>
            </w:r>
            <w:r w:rsidRPr="00A13AFA">
              <w:rPr>
                <w:sz w:val="24"/>
                <w:szCs w:val="24"/>
              </w:rPr>
              <w:t>П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8" w:lineRule="exact"/>
              <w:ind w:left="494" w:right="476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30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8" w:lineRule="exact"/>
              <w:ind w:left="385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0,36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8" w:lineRule="exact"/>
              <w:ind w:left="433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1УБ</w:t>
            </w:r>
            <w:r w:rsidRPr="00A13AFA">
              <w:rPr>
                <w:spacing w:val="-1"/>
                <w:sz w:val="24"/>
                <w:szCs w:val="24"/>
              </w:rPr>
              <w:t>Е-</w:t>
            </w:r>
            <w:r w:rsidRPr="00A13AFA">
              <w:rPr>
                <w:sz w:val="24"/>
                <w:szCs w:val="24"/>
              </w:rPr>
              <w:t>80/220</w:t>
            </w:r>
            <w:r w:rsidRPr="00A13AFA">
              <w:rPr>
                <w:spacing w:val="-1"/>
                <w:sz w:val="24"/>
                <w:szCs w:val="24"/>
              </w:rPr>
              <w:t>-</w:t>
            </w:r>
            <w:r w:rsidRPr="00A13AFA">
              <w:rPr>
                <w:spacing w:val="1"/>
                <w:sz w:val="24"/>
                <w:szCs w:val="24"/>
              </w:rPr>
              <w:t>ВП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8" w:lineRule="exact"/>
              <w:ind w:left="484" w:right="471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80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8" w:lineRule="exact"/>
              <w:ind w:left="421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0,86</w:t>
            </w:r>
          </w:p>
        </w:tc>
      </w:tr>
      <w:tr w:rsidR="00945744" w:rsidRPr="00A13AFA" w:rsidTr="00945744">
        <w:trPr>
          <w:trHeight w:hRule="exact" w:val="286"/>
        </w:trPr>
        <w:tc>
          <w:tcPr>
            <w:tcW w:w="101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2030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lastRenderedPageBreak/>
              <w:t>ПРА для</w:t>
            </w:r>
            <w:r w:rsidRPr="00A13AFA">
              <w:rPr>
                <w:spacing w:val="1"/>
                <w:sz w:val="24"/>
                <w:szCs w:val="24"/>
              </w:rPr>
              <w:t xml:space="preserve"> </w:t>
            </w:r>
            <w:r w:rsidRPr="00A13AFA">
              <w:rPr>
                <w:sz w:val="24"/>
                <w:szCs w:val="24"/>
              </w:rPr>
              <w:t>г</w:t>
            </w:r>
            <w:r w:rsidRPr="00A13AFA">
              <w:rPr>
                <w:spacing w:val="-1"/>
                <w:sz w:val="24"/>
                <w:szCs w:val="24"/>
              </w:rPr>
              <w:t>а</w:t>
            </w:r>
            <w:r w:rsidRPr="00A13AFA">
              <w:rPr>
                <w:spacing w:val="1"/>
                <w:sz w:val="24"/>
                <w:szCs w:val="24"/>
              </w:rPr>
              <w:t>з</w:t>
            </w:r>
            <w:r w:rsidRPr="00A13AFA">
              <w:rPr>
                <w:sz w:val="24"/>
                <w:szCs w:val="24"/>
              </w:rPr>
              <w:t>ор</w:t>
            </w:r>
            <w:r w:rsidRPr="00A13AFA">
              <w:rPr>
                <w:spacing w:val="-1"/>
                <w:sz w:val="24"/>
                <w:szCs w:val="24"/>
              </w:rPr>
              <w:t>а</w:t>
            </w:r>
            <w:r w:rsidRPr="00A13AFA">
              <w:rPr>
                <w:spacing w:val="1"/>
                <w:sz w:val="24"/>
                <w:szCs w:val="24"/>
              </w:rPr>
              <w:t>з</w:t>
            </w:r>
            <w:r w:rsidRPr="00A13AFA">
              <w:rPr>
                <w:sz w:val="24"/>
                <w:szCs w:val="24"/>
              </w:rPr>
              <w:t>ряд</w:t>
            </w:r>
            <w:r w:rsidRPr="00A13AFA">
              <w:rPr>
                <w:spacing w:val="1"/>
                <w:sz w:val="24"/>
                <w:szCs w:val="24"/>
              </w:rPr>
              <w:t>н</w:t>
            </w:r>
            <w:r w:rsidRPr="00A13AFA">
              <w:rPr>
                <w:spacing w:val="-3"/>
                <w:sz w:val="24"/>
                <w:szCs w:val="24"/>
              </w:rPr>
              <w:t>ы</w:t>
            </w:r>
            <w:r w:rsidRPr="00A13AFA">
              <w:rPr>
                <w:sz w:val="24"/>
                <w:szCs w:val="24"/>
              </w:rPr>
              <w:t>х л</w:t>
            </w:r>
            <w:r w:rsidRPr="00A13AFA">
              <w:rPr>
                <w:spacing w:val="-1"/>
                <w:sz w:val="24"/>
                <w:szCs w:val="24"/>
              </w:rPr>
              <w:t>ам</w:t>
            </w:r>
            <w:r w:rsidRPr="00A13AFA">
              <w:rPr>
                <w:sz w:val="24"/>
                <w:szCs w:val="24"/>
              </w:rPr>
              <w:t>п</w:t>
            </w:r>
            <w:r w:rsidRPr="00A13AFA">
              <w:rPr>
                <w:spacing w:val="1"/>
                <w:sz w:val="24"/>
                <w:szCs w:val="24"/>
              </w:rPr>
              <w:t xml:space="preserve"> </w:t>
            </w:r>
            <w:r w:rsidRPr="00A13AFA">
              <w:rPr>
                <w:sz w:val="24"/>
                <w:szCs w:val="24"/>
              </w:rPr>
              <w:t>в</w:t>
            </w:r>
            <w:r w:rsidRPr="00A13AFA">
              <w:rPr>
                <w:spacing w:val="-1"/>
                <w:sz w:val="24"/>
                <w:szCs w:val="24"/>
              </w:rPr>
              <w:t>ыс</w:t>
            </w:r>
            <w:r w:rsidRPr="00A13AFA">
              <w:rPr>
                <w:sz w:val="24"/>
                <w:szCs w:val="24"/>
              </w:rPr>
              <w:t>о</w:t>
            </w:r>
            <w:r w:rsidRPr="00A13AFA">
              <w:rPr>
                <w:spacing w:val="1"/>
                <w:sz w:val="24"/>
                <w:szCs w:val="24"/>
              </w:rPr>
              <w:t>к</w:t>
            </w:r>
            <w:r w:rsidRPr="00A13AFA">
              <w:rPr>
                <w:sz w:val="24"/>
                <w:szCs w:val="24"/>
              </w:rPr>
              <w:t>ого да</w:t>
            </w:r>
            <w:r w:rsidRPr="00A13AFA">
              <w:rPr>
                <w:spacing w:val="-1"/>
                <w:sz w:val="24"/>
                <w:szCs w:val="24"/>
              </w:rPr>
              <w:t>в</w:t>
            </w:r>
            <w:r w:rsidRPr="00A13AFA">
              <w:rPr>
                <w:sz w:val="24"/>
                <w:szCs w:val="24"/>
              </w:rPr>
              <w:t>л</w:t>
            </w:r>
            <w:r w:rsidRPr="00A13AFA">
              <w:rPr>
                <w:spacing w:val="-1"/>
                <w:sz w:val="24"/>
                <w:szCs w:val="24"/>
              </w:rPr>
              <w:t>е</w:t>
            </w:r>
            <w:r w:rsidRPr="00A13AFA">
              <w:rPr>
                <w:spacing w:val="3"/>
                <w:sz w:val="24"/>
                <w:szCs w:val="24"/>
              </w:rPr>
              <w:t>н</w:t>
            </w:r>
            <w:r w:rsidRPr="00A13AFA">
              <w:rPr>
                <w:spacing w:val="1"/>
                <w:sz w:val="24"/>
                <w:szCs w:val="24"/>
              </w:rPr>
              <w:t>и</w:t>
            </w:r>
            <w:r w:rsidRPr="00A13AFA">
              <w:rPr>
                <w:sz w:val="24"/>
                <w:szCs w:val="24"/>
              </w:rPr>
              <w:t>я</w:t>
            </w:r>
            <w:r w:rsidRPr="00A13AFA">
              <w:rPr>
                <w:spacing w:val="2"/>
                <w:sz w:val="24"/>
                <w:szCs w:val="24"/>
              </w:rPr>
              <w:t xml:space="preserve"> </w:t>
            </w:r>
            <w:r w:rsidRPr="00A13AFA">
              <w:rPr>
                <w:sz w:val="24"/>
                <w:szCs w:val="24"/>
              </w:rPr>
              <w:t>т</w:t>
            </w:r>
            <w:r w:rsidRPr="00A13AFA">
              <w:rPr>
                <w:spacing w:val="-1"/>
                <w:sz w:val="24"/>
                <w:szCs w:val="24"/>
              </w:rPr>
              <w:t>и</w:t>
            </w:r>
            <w:r w:rsidRPr="00A13AFA">
              <w:rPr>
                <w:spacing w:val="1"/>
                <w:sz w:val="24"/>
                <w:szCs w:val="24"/>
              </w:rPr>
              <w:t>п</w:t>
            </w:r>
            <w:r w:rsidRPr="00A13AFA">
              <w:rPr>
                <w:sz w:val="24"/>
                <w:szCs w:val="24"/>
              </w:rPr>
              <w:t>а</w:t>
            </w:r>
            <w:r w:rsidRPr="00A13AFA">
              <w:rPr>
                <w:spacing w:val="-1"/>
                <w:sz w:val="24"/>
                <w:szCs w:val="24"/>
              </w:rPr>
              <w:t xml:space="preserve"> </w:t>
            </w:r>
            <w:r w:rsidRPr="00A13AFA">
              <w:rPr>
                <w:sz w:val="24"/>
                <w:szCs w:val="24"/>
              </w:rPr>
              <w:t>ДРЛ</w:t>
            </w:r>
          </w:p>
        </w:tc>
      </w:tr>
      <w:tr w:rsidR="00945744" w:rsidRPr="00A13AFA" w:rsidTr="00945744">
        <w:trPr>
          <w:trHeight w:hRule="exact" w:val="288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9" w:lineRule="exact"/>
              <w:ind w:left="189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1Д</w:t>
            </w:r>
            <w:r w:rsidRPr="00A13AFA">
              <w:rPr>
                <w:spacing w:val="-1"/>
                <w:sz w:val="24"/>
                <w:szCs w:val="24"/>
              </w:rPr>
              <w:t>Б</w:t>
            </w:r>
            <w:r w:rsidRPr="00A13AFA">
              <w:rPr>
                <w:sz w:val="24"/>
                <w:szCs w:val="24"/>
              </w:rPr>
              <w:t>И</w:t>
            </w:r>
            <w:r w:rsidRPr="00A13AFA">
              <w:rPr>
                <w:spacing w:val="-1"/>
                <w:sz w:val="24"/>
                <w:szCs w:val="24"/>
              </w:rPr>
              <w:t>-</w:t>
            </w:r>
            <w:r w:rsidRPr="00A13AFA">
              <w:rPr>
                <w:sz w:val="24"/>
                <w:szCs w:val="24"/>
              </w:rPr>
              <w:t>80ДР</w:t>
            </w:r>
            <w:r w:rsidRPr="00A13AFA">
              <w:rPr>
                <w:spacing w:val="1"/>
                <w:sz w:val="24"/>
                <w:szCs w:val="24"/>
              </w:rPr>
              <w:t>Л</w:t>
            </w:r>
            <w:r w:rsidRPr="00A13AFA">
              <w:rPr>
                <w:sz w:val="24"/>
                <w:szCs w:val="24"/>
              </w:rPr>
              <w:t>/22</w:t>
            </w:r>
            <w:r w:rsidRPr="00A13AFA">
              <w:rPr>
                <w:spacing w:val="1"/>
                <w:sz w:val="24"/>
                <w:szCs w:val="24"/>
              </w:rPr>
              <w:t>0</w:t>
            </w:r>
            <w:r w:rsidRPr="00A13AFA">
              <w:rPr>
                <w:spacing w:val="2"/>
                <w:sz w:val="24"/>
                <w:szCs w:val="24"/>
              </w:rPr>
              <w:t>-</w:t>
            </w:r>
            <w:r w:rsidRPr="00A13AFA">
              <w:rPr>
                <w:sz w:val="24"/>
                <w:szCs w:val="24"/>
              </w:rPr>
              <w:t>В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9" w:lineRule="exact"/>
              <w:ind w:left="425" w:right="426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125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9" w:lineRule="exact"/>
              <w:ind w:left="417" w:right="400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0,8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9" w:lineRule="exact"/>
              <w:ind w:left="220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1Д</w:t>
            </w:r>
            <w:r w:rsidRPr="00A13AFA">
              <w:rPr>
                <w:spacing w:val="-1"/>
                <w:sz w:val="24"/>
                <w:szCs w:val="24"/>
              </w:rPr>
              <w:t>Б</w:t>
            </w:r>
            <w:r w:rsidRPr="00A13AFA">
              <w:rPr>
                <w:sz w:val="24"/>
                <w:szCs w:val="24"/>
              </w:rPr>
              <w:t>И</w:t>
            </w:r>
            <w:r w:rsidRPr="00A13AFA">
              <w:rPr>
                <w:spacing w:val="-1"/>
                <w:sz w:val="24"/>
                <w:szCs w:val="24"/>
              </w:rPr>
              <w:t>-</w:t>
            </w:r>
            <w:r w:rsidRPr="00A13AFA">
              <w:rPr>
                <w:sz w:val="24"/>
                <w:szCs w:val="24"/>
              </w:rPr>
              <w:t>400ДР</w:t>
            </w:r>
            <w:r w:rsidRPr="00A13AFA">
              <w:rPr>
                <w:spacing w:val="1"/>
                <w:sz w:val="24"/>
                <w:szCs w:val="24"/>
              </w:rPr>
              <w:t>Л</w:t>
            </w:r>
            <w:r w:rsidRPr="00A13AFA">
              <w:rPr>
                <w:sz w:val="24"/>
                <w:szCs w:val="24"/>
              </w:rPr>
              <w:t>/22</w:t>
            </w:r>
            <w:r w:rsidRPr="00A13AFA">
              <w:rPr>
                <w:spacing w:val="1"/>
                <w:sz w:val="24"/>
                <w:szCs w:val="24"/>
              </w:rPr>
              <w:t>0</w:t>
            </w:r>
            <w:r w:rsidRPr="00A13AFA">
              <w:rPr>
                <w:spacing w:val="2"/>
                <w:sz w:val="24"/>
                <w:szCs w:val="24"/>
              </w:rPr>
              <w:t>-</w:t>
            </w:r>
            <w:r w:rsidRPr="00A13AFA">
              <w:rPr>
                <w:sz w:val="24"/>
                <w:szCs w:val="24"/>
              </w:rPr>
              <w:t>В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9" w:lineRule="exact"/>
              <w:ind w:left="443" w:right="392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9" w:lineRule="exact"/>
              <w:ind w:left="405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3,25</w:t>
            </w:r>
          </w:p>
        </w:tc>
      </w:tr>
      <w:tr w:rsidR="00945744" w:rsidRPr="00A13AFA" w:rsidTr="00945744">
        <w:trPr>
          <w:trHeight w:hRule="exact" w:val="286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129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1Д</w:t>
            </w:r>
            <w:r w:rsidRPr="00A13AFA">
              <w:rPr>
                <w:spacing w:val="-1"/>
                <w:sz w:val="24"/>
                <w:szCs w:val="24"/>
              </w:rPr>
              <w:t>Б</w:t>
            </w:r>
            <w:r w:rsidRPr="00A13AFA">
              <w:rPr>
                <w:sz w:val="24"/>
                <w:szCs w:val="24"/>
              </w:rPr>
              <w:t>И</w:t>
            </w:r>
            <w:r w:rsidRPr="00A13AFA">
              <w:rPr>
                <w:spacing w:val="-1"/>
                <w:sz w:val="24"/>
                <w:szCs w:val="24"/>
              </w:rPr>
              <w:t>-</w:t>
            </w:r>
            <w:r w:rsidRPr="00A13AFA">
              <w:rPr>
                <w:sz w:val="24"/>
                <w:szCs w:val="24"/>
              </w:rPr>
              <w:t>125ДР</w:t>
            </w:r>
            <w:r w:rsidRPr="00A13AFA">
              <w:rPr>
                <w:spacing w:val="1"/>
                <w:sz w:val="24"/>
                <w:szCs w:val="24"/>
              </w:rPr>
              <w:t>Л</w:t>
            </w:r>
            <w:r w:rsidRPr="00A13AFA">
              <w:rPr>
                <w:sz w:val="24"/>
                <w:szCs w:val="24"/>
              </w:rPr>
              <w:t>/22</w:t>
            </w:r>
            <w:r w:rsidRPr="00A13AFA">
              <w:rPr>
                <w:spacing w:val="1"/>
                <w:sz w:val="24"/>
                <w:szCs w:val="24"/>
              </w:rPr>
              <w:t>0</w:t>
            </w:r>
            <w:r w:rsidRPr="00A13AFA">
              <w:rPr>
                <w:spacing w:val="2"/>
                <w:sz w:val="24"/>
                <w:szCs w:val="24"/>
              </w:rPr>
              <w:t>-</w:t>
            </w:r>
            <w:r w:rsidRPr="00A13AFA">
              <w:rPr>
                <w:sz w:val="24"/>
                <w:szCs w:val="24"/>
              </w:rPr>
              <w:t>В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25" w:right="426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125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395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1,15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220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1Д</w:t>
            </w:r>
            <w:r w:rsidRPr="00A13AFA">
              <w:rPr>
                <w:spacing w:val="-1"/>
                <w:sz w:val="24"/>
                <w:szCs w:val="24"/>
              </w:rPr>
              <w:t>Б</w:t>
            </w:r>
            <w:r w:rsidRPr="00A13AFA">
              <w:rPr>
                <w:sz w:val="24"/>
                <w:szCs w:val="24"/>
              </w:rPr>
              <w:t>И</w:t>
            </w:r>
            <w:r w:rsidRPr="00A13AFA">
              <w:rPr>
                <w:spacing w:val="-1"/>
                <w:sz w:val="24"/>
                <w:szCs w:val="24"/>
              </w:rPr>
              <w:t>-</w:t>
            </w:r>
            <w:r w:rsidRPr="00A13AFA">
              <w:rPr>
                <w:sz w:val="24"/>
                <w:szCs w:val="24"/>
              </w:rPr>
              <w:t>700ДР</w:t>
            </w:r>
            <w:r w:rsidRPr="00A13AFA">
              <w:rPr>
                <w:spacing w:val="1"/>
                <w:sz w:val="24"/>
                <w:szCs w:val="24"/>
              </w:rPr>
              <w:t>Л</w:t>
            </w:r>
            <w:r w:rsidRPr="00A13AFA">
              <w:rPr>
                <w:sz w:val="24"/>
                <w:szCs w:val="24"/>
              </w:rPr>
              <w:t>/22</w:t>
            </w:r>
            <w:r w:rsidRPr="00A13AFA">
              <w:rPr>
                <w:spacing w:val="1"/>
                <w:sz w:val="24"/>
                <w:szCs w:val="24"/>
              </w:rPr>
              <w:t>0</w:t>
            </w:r>
            <w:r w:rsidRPr="00A13AFA">
              <w:rPr>
                <w:spacing w:val="2"/>
                <w:sz w:val="24"/>
                <w:szCs w:val="24"/>
              </w:rPr>
              <w:t>-</w:t>
            </w:r>
            <w:r w:rsidRPr="00A13AFA">
              <w:rPr>
                <w:sz w:val="24"/>
                <w:szCs w:val="24"/>
              </w:rPr>
              <w:t>В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43" w:right="392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700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05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5,45</w:t>
            </w:r>
          </w:p>
        </w:tc>
      </w:tr>
      <w:tr w:rsidR="00945744" w:rsidRPr="00A13AFA" w:rsidTr="00945744">
        <w:trPr>
          <w:trHeight w:hRule="exact" w:val="286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129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1Д</w:t>
            </w:r>
            <w:r w:rsidRPr="00A13AFA">
              <w:rPr>
                <w:spacing w:val="-1"/>
                <w:sz w:val="24"/>
                <w:szCs w:val="24"/>
              </w:rPr>
              <w:t>Б</w:t>
            </w:r>
            <w:r w:rsidRPr="00A13AFA">
              <w:rPr>
                <w:sz w:val="24"/>
                <w:szCs w:val="24"/>
              </w:rPr>
              <w:t>И</w:t>
            </w:r>
            <w:r w:rsidRPr="00A13AFA">
              <w:rPr>
                <w:spacing w:val="-1"/>
                <w:sz w:val="24"/>
                <w:szCs w:val="24"/>
              </w:rPr>
              <w:t>-</w:t>
            </w:r>
            <w:r w:rsidRPr="00A13AFA">
              <w:rPr>
                <w:sz w:val="24"/>
                <w:szCs w:val="24"/>
              </w:rPr>
              <w:t>250ДР</w:t>
            </w:r>
            <w:r w:rsidRPr="00A13AFA">
              <w:rPr>
                <w:spacing w:val="1"/>
                <w:sz w:val="24"/>
                <w:szCs w:val="24"/>
              </w:rPr>
              <w:t>Л</w:t>
            </w:r>
            <w:r w:rsidRPr="00A13AFA">
              <w:rPr>
                <w:sz w:val="24"/>
                <w:szCs w:val="24"/>
              </w:rPr>
              <w:t>/22</w:t>
            </w:r>
            <w:r w:rsidRPr="00A13AFA">
              <w:rPr>
                <w:spacing w:val="1"/>
                <w:sz w:val="24"/>
                <w:szCs w:val="24"/>
              </w:rPr>
              <w:t>0</w:t>
            </w:r>
            <w:r w:rsidRPr="00A13AFA">
              <w:rPr>
                <w:spacing w:val="2"/>
                <w:sz w:val="24"/>
                <w:szCs w:val="24"/>
              </w:rPr>
              <w:t>-</w:t>
            </w:r>
            <w:r w:rsidRPr="00A13AFA">
              <w:rPr>
                <w:sz w:val="24"/>
                <w:szCs w:val="24"/>
              </w:rPr>
              <w:t>В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25" w:right="426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250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395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2,15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160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1Д</w:t>
            </w:r>
            <w:r w:rsidRPr="00A13AFA">
              <w:rPr>
                <w:spacing w:val="-1"/>
                <w:sz w:val="24"/>
                <w:szCs w:val="24"/>
              </w:rPr>
              <w:t>Б</w:t>
            </w:r>
            <w:r w:rsidRPr="00A13AFA">
              <w:rPr>
                <w:sz w:val="24"/>
                <w:szCs w:val="24"/>
              </w:rPr>
              <w:t>И</w:t>
            </w:r>
            <w:r w:rsidRPr="00A13AFA">
              <w:rPr>
                <w:spacing w:val="-1"/>
                <w:sz w:val="24"/>
                <w:szCs w:val="24"/>
              </w:rPr>
              <w:t>-</w:t>
            </w:r>
            <w:r w:rsidRPr="00A13AFA">
              <w:rPr>
                <w:sz w:val="24"/>
                <w:szCs w:val="24"/>
              </w:rPr>
              <w:t>1000ДР</w:t>
            </w:r>
            <w:r w:rsidRPr="00A13AFA">
              <w:rPr>
                <w:spacing w:val="1"/>
                <w:sz w:val="24"/>
                <w:szCs w:val="24"/>
              </w:rPr>
              <w:t>Л</w:t>
            </w:r>
            <w:r w:rsidRPr="00A13AFA">
              <w:rPr>
                <w:sz w:val="24"/>
                <w:szCs w:val="24"/>
              </w:rPr>
              <w:t>/22</w:t>
            </w:r>
            <w:r w:rsidRPr="00A13AFA">
              <w:rPr>
                <w:spacing w:val="1"/>
                <w:sz w:val="24"/>
                <w:szCs w:val="24"/>
              </w:rPr>
              <w:t>0</w:t>
            </w:r>
            <w:r w:rsidRPr="00A13AFA">
              <w:rPr>
                <w:spacing w:val="2"/>
                <w:sz w:val="24"/>
                <w:szCs w:val="24"/>
              </w:rPr>
              <w:t>-</w:t>
            </w:r>
            <w:r w:rsidRPr="00A13AFA">
              <w:rPr>
                <w:sz w:val="24"/>
                <w:szCs w:val="24"/>
              </w:rPr>
              <w:t>В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21" w:right="-20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1000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744" w:rsidRPr="00A13AFA" w:rsidRDefault="00945744" w:rsidP="00945744">
            <w:pPr>
              <w:autoSpaceDE w:val="0"/>
              <w:autoSpaceDN w:val="0"/>
              <w:adjustRightInd w:val="0"/>
              <w:spacing w:line="267" w:lineRule="exact"/>
              <w:ind w:left="427" w:right="409"/>
              <w:jc w:val="center"/>
              <w:rPr>
                <w:sz w:val="24"/>
                <w:szCs w:val="24"/>
              </w:rPr>
            </w:pPr>
            <w:r w:rsidRPr="00A13AFA">
              <w:rPr>
                <w:sz w:val="24"/>
                <w:szCs w:val="24"/>
              </w:rPr>
              <w:t>7,5</w:t>
            </w:r>
          </w:p>
        </w:tc>
      </w:tr>
    </w:tbl>
    <w:p w:rsidR="00945744" w:rsidRPr="00A13AFA" w:rsidRDefault="00945744" w:rsidP="00945744">
      <w:pPr>
        <w:autoSpaceDE w:val="0"/>
        <w:autoSpaceDN w:val="0"/>
        <w:adjustRightInd w:val="0"/>
        <w:spacing w:before="4" w:line="130" w:lineRule="exact"/>
        <w:rPr>
          <w:sz w:val="13"/>
          <w:szCs w:val="13"/>
        </w:rPr>
      </w:pPr>
    </w:p>
    <w:p w:rsidR="00945744" w:rsidRPr="00A13AFA" w:rsidRDefault="00945744" w:rsidP="00945744">
      <w:pPr>
        <w:autoSpaceDE w:val="0"/>
        <w:autoSpaceDN w:val="0"/>
        <w:adjustRightInd w:val="0"/>
        <w:spacing w:before="29"/>
        <w:ind w:right="776"/>
        <w:jc w:val="right"/>
        <w:rPr>
          <w:sz w:val="24"/>
          <w:szCs w:val="24"/>
        </w:rPr>
      </w:pPr>
      <w:r w:rsidRPr="00A13AFA">
        <w:rPr>
          <w:i/>
          <w:iCs/>
          <w:spacing w:val="1"/>
          <w:sz w:val="24"/>
          <w:szCs w:val="24"/>
        </w:rPr>
        <w:t>Т</w:t>
      </w:r>
      <w:r w:rsidRPr="00A13AFA">
        <w:rPr>
          <w:i/>
          <w:iCs/>
          <w:sz w:val="24"/>
          <w:szCs w:val="24"/>
        </w:rPr>
        <w:t>а</w:t>
      </w:r>
      <w:r w:rsidRPr="00A13AFA">
        <w:rPr>
          <w:i/>
          <w:iCs/>
          <w:spacing w:val="-1"/>
          <w:sz w:val="24"/>
          <w:szCs w:val="24"/>
        </w:rPr>
        <w:t>б</w:t>
      </w:r>
      <w:r w:rsidRPr="00A13AFA">
        <w:rPr>
          <w:i/>
          <w:iCs/>
          <w:spacing w:val="1"/>
          <w:sz w:val="24"/>
          <w:szCs w:val="24"/>
        </w:rPr>
        <w:t>л</w:t>
      </w:r>
      <w:r w:rsidRPr="00A13AFA">
        <w:rPr>
          <w:i/>
          <w:iCs/>
          <w:sz w:val="24"/>
          <w:szCs w:val="24"/>
        </w:rPr>
        <w:t>ица 5.11</w:t>
      </w:r>
    </w:p>
    <w:p w:rsidR="00945744" w:rsidRPr="00A13AFA" w:rsidRDefault="00945744" w:rsidP="00945744">
      <w:pPr>
        <w:autoSpaceDE w:val="0"/>
        <w:autoSpaceDN w:val="0"/>
        <w:adjustRightInd w:val="0"/>
        <w:ind w:left="2336" w:right="-20"/>
        <w:rPr>
          <w:sz w:val="24"/>
          <w:szCs w:val="24"/>
        </w:rPr>
      </w:pPr>
      <w:r w:rsidRPr="00A13AFA">
        <w:rPr>
          <w:sz w:val="24"/>
          <w:szCs w:val="24"/>
        </w:rPr>
        <w:t>Т</w:t>
      </w:r>
      <w:r w:rsidRPr="00A13AFA">
        <w:rPr>
          <w:spacing w:val="-1"/>
          <w:sz w:val="24"/>
          <w:szCs w:val="24"/>
        </w:rPr>
        <w:t>е</w:t>
      </w:r>
      <w:r w:rsidRPr="00A13AFA">
        <w:rPr>
          <w:spacing w:val="2"/>
          <w:sz w:val="24"/>
          <w:szCs w:val="24"/>
        </w:rPr>
        <w:t>х</w:t>
      </w:r>
      <w:r w:rsidRPr="00A13AFA">
        <w:rPr>
          <w:spacing w:val="1"/>
          <w:sz w:val="24"/>
          <w:szCs w:val="24"/>
        </w:rPr>
        <w:t>ни</w:t>
      </w:r>
      <w:r w:rsidRPr="00A13AFA">
        <w:rPr>
          <w:spacing w:val="-1"/>
          <w:sz w:val="24"/>
          <w:szCs w:val="24"/>
        </w:rPr>
        <w:t>чес</w:t>
      </w:r>
      <w:r w:rsidRPr="00A13AFA">
        <w:rPr>
          <w:spacing w:val="1"/>
          <w:sz w:val="24"/>
          <w:szCs w:val="24"/>
        </w:rPr>
        <w:t>ки</w:t>
      </w:r>
      <w:r w:rsidRPr="00A13AFA">
        <w:rPr>
          <w:sz w:val="24"/>
          <w:szCs w:val="24"/>
        </w:rPr>
        <w:t>е</w:t>
      </w:r>
      <w:r w:rsidRPr="00A13AFA">
        <w:rPr>
          <w:spacing w:val="-3"/>
          <w:sz w:val="24"/>
          <w:szCs w:val="24"/>
        </w:rPr>
        <w:t xml:space="preserve"> </w:t>
      </w:r>
      <w:r w:rsidRPr="00A13AFA">
        <w:rPr>
          <w:spacing w:val="2"/>
          <w:sz w:val="24"/>
          <w:szCs w:val="24"/>
        </w:rPr>
        <w:t>х</w:t>
      </w:r>
      <w:r w:rsidRPr="00A13AFA">
        <w:rPr>
          <w:spacing w:val="-1"/>
          <w:sz w:val="24"/>
          <w:szCs w:val="24"/>
        </w:rPr>
        <w:t>а</w:t>
      </w:r>
      <w:r w:rsidRPr="00A13AFA">
        <w:rPr>
          <w:sz w:val="24"/>
          <w:szCs w:val="24"/>
        </w:rPr>
        <w:t>р</w:t>
      </w:r>
      <w:r w:rsidRPr="00A13AFA">
        <w:rPr>
          <w:spacing w:val="-1"/>
          <w:sz w:val="24"/>
          <w:szCs w:val="24"/>
        </w:rPr>
        <w:t>а</w:t>
      </w:r>
      <w:r w:rsidRPr="00A13AFA">
        <w:rPr>
          <w:spacing w:val="1"/>
          <w:sz w:val="24"/>
          <w:szCs w:val="24"/>
        </w:rPr>
        <w:t>к</w:t>
      </w:r>
      <w:r w:rsidRPr="00A13AFA">
        <w:rPr>
          <w:sz w:val="24"/>
          <w:szCs w:val="24"/>
        </w:rPr>
        <w:t>т</w:t>
      </w:r>
      <w:r w:rsidRPr="00A13AFA">
        <w:rPr>
          <w:spacing w:val="-1"/>
          <w:sz w:val="24"/>
          <w:szCs w:val="24"/>
        </w:rPr>
        <w:t>е</w:t>
      </w:r>
      <w:r w:rsidRPr="00A13AFA">
        <w:rPr>
          <w:sz w:val="24"/>
          <w:szCs w:val="24"/>
        </w:rPr>
        <w:t>р</w:t>
      </w:r>
      <w:r w:rsidRPr="00A13AFA">
        <w:rPr>
          <w:spacing w:val="-1"/>
          <w:sz w:val="24"/>
          <w:szCs w:val="24"/>
        </w:rPr>
        <w:t>ис</w:t>
      </w:r>
      <w:r w:rsidRPr="00A13AFA">
        <w:rPr>
          <w:sz w:val="24"/>
          <w:szCs w:val="24"/>
        </w:rPr>
        <w:t>т</w:t>
      </w:r>
      <w:r w:rsidRPr="00A13AFA">
        <w:rPr>
          <w:spacing w:val="1"/>
          <w:sz w:val="24"/>
          <w:szCs w:val="24"/>
        </w:rPr>
        <w:t>ик</w:t>
      </w:r>
      <w:r w:rsidRPr="00A13AFA">
        <w:rPr>
          <w:sz w:val="24"/>
          <w:szCs w:val="24"/>
        </w:rPr>
        <w:t>и</w:t>
      </w:r>
      <w:r w:rsidRPr="00A13AFA">
        <w:rPr>
          <w:spacing w:val="-1"/>
          <w:sz w:val="24"/>
          <w:szCs w:val="24"/>
        </w:rPr>
        <w:t xml:space="preserve"> </w:t>
      </w:r>
      <w:r w:rsidRPr="00A13AFA">
        <w:rPr>
          <w:spacing w:val="3"/>
          <w:sz w:val="24"/>
          <w:szCs w:val="24"/>
        </w:rPr>
        <w:t>п</w:t>
      </w:r>
      <w:r w:rsidRPr="00A13AFA">
        <w:rPr>
          <w:spacing w:val="-5"/>
          <w:sz w:val="24"/>
          <w:szCs w:val="24"/>
        </w:rPr>
        <w:t>у</w:t>
      </w:r>
      <w:r w:rsidRPr="00A13AFA">
        <w:rPr>
          <w:spacing w:val="-1"/>
          <w:sz w:val="24"/>
          <w:szCs w:val="24"/>
        </w:rPr>
        <w:t>с</w:t>
      </w:r>
      <w:r w:rsidRPr="00A13AFA">
        <w:rPr>
          <w:spacing w:val="1"/>
          <w:sz w:val="24"/>
          <w:szCs w:val="24"/>
        </w:rPr>
        <w:t>к</w:t>
      </w:r>
      <w:r w:rsidRPr="00A13AFA">
        <w:rPr>
          <w:sz w:val="24"/>
          <w:szCs w:val="24"/>
        </w:rPr>
        <w:t>ор</w:t>
      </w:r>
      <w:r w:rsidRPr="00A13AFA">
        <w:rPr>
          <w:spacing w:val="-1"/>
          <w:sz w:val="24"/>
          <w:szCs w:val="24"/>
        </w:rPr>
        <w:t>е</w:t>
      </w:r>
      <w:r w:rsidRPr="00A13AFA">
        <w:rPr>
          <w:spacing w:val="5"/>
          <w:sz w:val="24"/>
          <w:szCs w:val="24"/>
        </w:rPr>
        <w:t>г</w:t>
      </w:r>
      <w:r w:rsidRPr="00A13AFA">
        <w:rPr>
          <w:spacing w:val="-5"/>
          <w:sz w:val="24"/>
          <w:szCs w:val="24"/>
        </w:rPr>
        <w:t>у</w:t>
      </w:r>
      <w:r w:rsidRPr="00A13AFA">
        <w:rPr>
          <w:sz w:val="24"/>
          <w:szCs w:val="24"/>
        </w:rPr>
        <w:t>л</w:t>
      </w:r>
      <w:r w:rsidRPr="00A13AFA">
        <w:rPr>
          <w:spacing w:val="1"/>
          <w:sz w:val="24"/>
          <w:szCs w:val="24"/>
        </w:rPr>
        <w:t>и</w:t>
      </w:r>
      <w:r w:rsidRPr="00A13AFA">
        <w:rPr>
          <w:spacing w:val="2"/>
          <w:sz w:val="24"/>
          <w:szCs w:val="24"/>
        </w:rPr>
        <w:t>р</w:t>
      </w:r>
      <w:r w:rsidRPr="00A13AFA">
        <w:rPr>
          <w:spacing w:val="-5"/>
          <w:sz w:val="24"/>
          <w:szCs w:val="24"/>
        </w:rPr>
        <w:t>у</w:t>
      </w:r>
      <w:r w:rsidRPr="00A13AFA">
        <w:rPr>
          <w:spacing w:val="3"/>
          <w:sz w:val="24"/>
          <w:szCs w:val="24"/>
        </w:rPr>
        <w:t>ю</w:t>
      </w:r>
      <w:r w:rsidRPr="00A13AFA">
        <w:rPr>
          <w:sz w:val="24"/>
          <w:szCs w:val="24"/>
        </w:rPr>
        <w:t>щ</w:t>
      </w:r>
      <w:r w:rsidRPr="00A13AFA">
        <w:rPr>
          <w:spacing w:val="1"/>
          <w:sz w:val="24"/>
          <w:szCs w:val="24"/>
        </w:rPr>
        <w:t>и</w:t>
      </w:r>
      <w:r w:rsidRPr="00A13AFA">
        <w:rPr>
          <w:sz w:val="24"/>
          <w:szCs w:val="24"/>
        </w:rPr>
        <w:t>х</w:t>
      </w:r>
      <w:r w:rsidRPr="00A13AFA">
        <w:rPr>
          <w:spacing w:val="2"/>
          <w:sz w:val="24"/>
          <w:szCs w:val="24"/>
        </w:rPr>
        <w:t xml:space="preserve"> </w:t>
      </w:r>
      <w:r w:rsidRPr="00A13AFA">
        <w:rPr>
          <w:spacing w:val="-3"/>
          <w:sz w:val="24"/>
          <w:szCs w:val="24"/>
        </w:rPr>
        <w:t>а</w:t>
      </w:r>
      <w:r w:rsidRPr="00A13AFA">
        <w:rPr>
          <w:spacing w:val="1"/>
          <w:sz w:val="24"/>
          <w:szCs w:val="24"/>
        </w:rPr>
        <w:t>пп</w:t>
      </w:r>
      <w:r w:rsidRPr="00A13AFA">
        <w:rPr>
          <w:spacing w:val="-1"/>
          <w:sz w:val="24"/>
          <w:szCs w:val="24"/>
        </w:rPr>
        <w:t>а</w:t>
      </w:r>
      <w:r w:rsidRPr="00A13AFA">
        <w:rPr>
          <w:sz w:val="24"/>
          <w:szCs w:val="24"/>
        </w:rPr>
        <w:t>р</w:t>
      </w:r>
      <w:r w:rsidRPr="00A13AFA">
        <w:rPr>
          <w:spacing w:val="-1"/>
          <w:sz w:val="24"/>
          <w:szCs w:val="24"/>
        </w:rPr>
        <w:t>а</w:t>
      </w:r>
      <w:r w:rsidRPr="00A13AFA">
        <w:rPr>
          <w:sz w:val="24"/>
          <w:szCs w:val="24"/>
        </w:rPr>
        <w:t>тов</w:t>
      </w:r>
    </w:p>
    <w:p w:rsidR="00945744" w:rsidRPr="00A13AFA" w:rsidRDefault="00945744" w:rsidP="00945744">
      <w:pPr>
        <w:autoSpaceDE w:val="0"/>
        <w:autoSpaceDN w:val="0"/>
        <w:adjustRightInd w:val="0"/>
        <w:spacing w:before="7" w:line="120" w:lineRule="exact"/>
        <w:rPr>
          <w:sz w:val="12"/>
          <w:szCs w:val="12"/>
        </w:rPr>
      </w:pPr>
    </w:p>
    <w:p w:rsidR="00473D51" w:rsidRPr="00945744" w:rsidRDefault="00473D51" w:rsidP="00945744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473D51" w:rsidRPr="00945744" w:rsidSect="00A36347">
      <w:pgSz w:w="11906" w:h="16838"/>
      <w:pgMar w:top="156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1734" w:rsidRDefault="005B1734" w:rsidP="00A36347">
      <w:pPr>
        <w:spacing w:after="0" w:line="240" w:lineRule="auto"/>
      </w:pPr>
      <w:r>
        <w:separator/>
      </w:r>
    </w:p>
  </w:endnote>
  <w:endnote w:type="continuationSeparator" w:id="1">
    <w:p w:rsidR="005B1734" w:rsidRDefault="005B1734" w:rsidP="00A36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1734" w:rsidRDefault="005B1734" w:rsidP="00A36347">
      <w:pPr>
        <w:spacing w:after="0" w:line="240" w:lineRule="auto"/>
      </w:pPr>
      <w:r>
        <w:separator/>
      </w:r>
    </w:p>
  </w:footnote>
  <w:footnote w:type="continuationSeparator" w:id="1">
    <w:p w:rsidR="005B1734" w:rsidRDefault="005B1734" w:rsidP="00A363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6780F"/>
    <w:multiLevelType w:val="hybridMultilevel"/>
    <w:tmpl w:val="1772DE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FF7346"/>
    <w:multiLevelType w:val="hybridMultilevel"/>
    <w:tmpl w:val="D5DAC2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AA68D7"/>
    <w:multiLevelType w:val="hybridMultilevel"/>
    <w:tmpl w:val="6D0A84D4"/>
    <w:lvl w:ilvl="0" w:tplc="A044E4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2654D74"/>
    <w:multiLevelType w:val="hybridMultilevel"/>
    <w:tmpl w:val="37AC3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D547A1"/>
    <w:multiLevelType w:val="hybridMultilevel"/>
    <w:tmpl w:val="AE16216A"/>
    <w:lvl w:ilvl="0" w:tplc="DD6AD6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4BD61D6A"/>
    <w:multiLevelType w:val="hybridMultilevel"/>
    <w:tmpl w:val="F1FE3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811FC0"/>
    <w:multiLevelType w:val="multilevel"/>
    <w:tmpl w:val="5ECAC16A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09" w:hanging="675"/>
      </w:pPr>
      <w:rPr>
        <w:rFonts w:hint="default"/>
      </w:rPr>
    </w:lvl>
    <w:lvl w:ilvl="2">
      <w:start w:val="4"/>
      <w:numFmt w:val="decimal"/>
      <w:isLgl/>
      <w:lvlText w:val="%1.%2.%3"/>
      <w:lvlJc w:val="left"/>
      <w:pPr>
        <w:ind w:left="14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4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3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0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3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56" w:hanging="216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36287"/>
    <w:rsid w:val="0000339C"/>
    <w:rsid w:val="000C51C0"/>
    <w:rsid w:val="001015A8"/>
    <w:rsid w:val="00184D50"/>
    <w:rsid w:val="001E2A3A"/>
    <w:rsid w:val="00333A01"/>
    <w:rsid w:val="003E24F0"/>
    <w:rsid w:val="00443AEA"/>
    <w:rsid w:val="00473D51"/>
    <w:rsid w:val="0049589E"/>
    <w:rsid w:val="004D712E"/>
    <w:rsid w:val="00525F5C"/>
    <w:rsid w:val="005B1734"/>
    <w:rsid w:val="005C3B99"/>
    <w:rsid w:val="005D3114"/>
    <w:rsid w:val="005D592D"/>
    <w:rsid w:val="005F5252"/>
    <w:rsid w:val="00614585"/>
    <w:rsid w:val="00616315"/>
    <w:rsid w:val="00634E44"/>
    <w:rsid w:val="006627CF"/>
    <w:rsid w:val="00716C62"/>
    <w:rsid w:val="007264D5"/>
    <w:rsid w:val="007D1EAF"/>
    <w:rsid w:val="008220FE"/>
    <w:rsid w:val="00842F34"/>
    <w:rsid w:val="00945744"/>
    <w:rsid w:val="009B3F3F"/>
    <w:rsid w:val="009E4654"/>
    <w:rsid w:val="00A12FA1"/>
    <w:rsid w:val="00A224A2"/>
    <w:rsid w:val="00A36347"/>
    <w:rsid w:val="00AF6EE1"/>
    <w:rsid w:val="00B845C4"/>
    <w:rsid w:val="00B97372"/>
    <w:rsid w:val="00BE35E8"/>
    <w:rsid w:val="00D41295"/>
    <w:rsid w:val="00D53E4D"/>
    <w:rsid w:val="00D55E74"/>
    <w:rsid w:val="00E954EA"/>
    <w:rsid w:val="00F25144"/>
    <w:rsid w:val="00F36287"/>
    <w:rsid w:val="00F75ED7"/>
    <w:rsid w:val="00FF39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1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628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36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36287"/>
    <w:rPr>
      <w:rFonts w:ascii="Tahoma" w:hAnsi="Tahoma" w:cs="Tahoma"/>
      <w:sz w:val="16"/>
      <w:szCs w:val="16"/>
    </w:rPr>
  </w:style>
  <w:style w:type="character" w:styleId="a6">
    <w:name w:val="Placeholder Text"/>
    <w:basedOn w:val="a0"/>
    <w:uiPriority w:val="99"/>
    <w:semiHidden/>
    <w:rsid w:val="009B3F3F"/>
    <w:rPr>
      <w:color w:val="808080"/>
    </w:rPr>
  </w:style>
  <w:style w:type="character" w:styleId="a7">
    <w:name w:val="Emphasis"/>
    <w:basedOn w:val="a0"/>
    <w:qFormat/>
    <w:rsid w:val="00BE35E8"/>
    <w:rPr>
      <w:i/>
      <w:iCs/>
    </w:rPr>
  </w:style>
  <w:style w:type="paragraph" w:styleId="a8">
    <w:name w:val="header"/>
    <w:basedOn w:val="a"/>
    <w:link w:val="a9"/>
    <w:uiPriority w:val="99"/>
    <w:rsid w:val="00F2514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F2514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A363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A36347"/>
  </w:style>
  <w:style w:type="table" w:styleId="ac">
    <w:name w:val="Table Grid"/>
    <w:basedOn w:val="a1"/>
    <w:uiPriority w:val="59"/>
    <w:rsid w:val="00AF6E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oleObject" Target="embeddings/oleObject2.bin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12</Pages>
  <Words>1065</Words>
  <Characters>6074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7125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26</cp:revision>
  <dcterms:created xsi:type="dcterms:W3CDTF">2020-09-27T15:46:00Z</dcterms:created>
  <dcterms:modified xsi:type="dcterms:W3CDTF">2020-10-01T02:36:00Z</dcterms:modified>
</cp:coreProperties>
</file>